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16" w:rsidRPr="00867916" w:rsidRDefault="00867916" w:rsidP="00867916">
      <w:pPr>
        <w:jc w:val="center"/>
        <w:rPr>
          <w:rFonts w:ascii="Calibri Light" w:eastAsiaTheme="minorHAnsi" w:hAnsi="Calibri Light" w:cs="Arial"/>
          <w:sz w:val="28"/>
          <w:lang w:val="en-US"/>
        </w:rPr>
      </w:pPr>
      <w:r w:rsidRPr="00867916">
        <w:rPr>
          <w:rFonts w:ascii="Calibri Light" w:eastAsiaTheme="minorHAnsi" w:hAnsi="Calibri Light" w:cs="Arial"/>
          <w:sz w:val="28"/>
          <w:lang w:val="en-US"/>
        </w:rPr>
        <w:t>Event sponsored by the Fondazione CR Firenze and Advancing Women Artists</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 </w:t>
      </w:r>
    </w:p>
    <w:p w:rsidR="00867916" w:rsidRPr="009F1A86" w:rsidRDefault="00867916" w:rsidP="00867916">
      <w:pPr>
        <w:jc w:val="center"/>
        <w:rPr>
          <w:rFonts w:ascii="Calibri Light" w:eastAsiaTheme="minorHAnsi" w:hAnsi="Calibri Light"/>
          <w:b/>
          <w:bCs/>
          <w:i/>
          <w:color w:val="000000"/>
          <w:sz w:val="44"/>
          <w:szCs w:val="44"/>
          <w:lang w:val="en-US" w:eastAsia="en-US"/>
        </w:rPr>
      </w:pPr>
      <w:r w:rsidRPr="00867916">
        <w:rPr>
          <w:rFonts w:ascii="Calibri Light" w:hAnsi="Calibri Light"/>
          <w:sz w:val="22"/>
          <w:szCs w:val="22"/>
          <w:lang w:val="en-US"/>
        </w:rPr>
        <w:t xml:space="preserve"> ‘</w:t>
      </w:r>
      <w:r w:rsidRPr="009F1A86">
        <w:rPr>
          <w:rFonts w:ascii="Calibri Light" w:eastAsiaTheme="minorHAnsi" w:hAnsi="Calibri Light"/>
          <w:b/>
          <w:bCs/>
          <w:i/>
          <w:color w:val="000000"/>
          <w:sz w:val="44"/>
          <w:szCs w:val="44"/>
          <w:lang w:val="en-US" w:eastAsia="en-US"/>
        </w:rPr>
        <w:t>Women Artists. Florence 1900-1950</w:t>
      </w:r>
    </w:p>
    <w:p w:rsidR="00867916" w:rsidRPr="009F1A86" w:rsidRDefault="00867916" w:rsidP="00867916">
      <w:pPr>
        <w:jc w:val="center"/>
        <w:rPr>
          <w:rFonts w:ascii="Calibri Light" w:eastAsiaTheme="minorHAnsi" w:hAnsi="Calibri Light"/>
          <w:b/>
          <w:bCs/>
          <w:i/>
          <w:color w:val="000000"/>
          <w:sz w:val="44"/>
          <w:szCs w:val="44"/>
          <w:lang w:val="en-US" w:eastAsia="en-US"/>
        </w:rPr>
      </w:pPr>
      <w:r w:rsidRPr="009F1A86">
        <w:rPr>
          <w:rFonts w:ascii="Calibri Light" w:eastAsiaTheme="minorHAnsi" w:hAnsi="Calibri Light"/>
          <w:b/>
          <w:bCs/>
          <w:i/>
          <w:color w:val="000000"/>
          <w:sz w:val="44"/>
          <w:szCs w:val="44"/>
          <w:lang w:val="en-US" w:eastAsia="en-US"/>
        </w:rPr>
        <w:t>A show dedicated to women</w:t>
      </w:r>
    </w:p>
    <w:p w:rsidR="00867916" w:rsidRPr="009F1A86" w:rsidRDefault="00867916" w:rsidP="00867916">
      <w:pPr>
        <w:jc w:val="center"/>
        <w:rPr>
          <w:rFonts w:ascii="Calibri Light" w:eastAsiaTheme="minorHAnsi" w:hAnsi="Calibri Light"/>
          <w:b/>
          <w:bCs/>
          <w:i/>
          <w:color w:val="000000"/>
          <w:sz w:val="44"/>
          <w:szCs w:val="44"/>
          <w:lang w:val="en-US" w:eastAsia="en-US"/>
        </w:rPr>
      </w:pPr>
      <w:r w:rsidRPr="009F1A86">
        <w:rPr>
          <w:rFonts w:ascii="Calibri Light" w:eastAsiaTheme="minorHAnsi" w:hAnsi="Calibri Light"/>
          <w:b/>
          <w:bCs/>
          <w:i/>
          <w:color w:val="000000"/>
          <w:sz w:val="44"/>
          <w:szCs w:val="44"/>
          <w:lang w:val="en-US" w:eastAsia="en-US"/>
        </w:rPr>
        <w:t>at the Fondazione CR Firenze exhibition venue</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 </w:t>
      </w:r>
    </w:p>
    <w:p w:rsidR="00867916" w:rsidRPr="00867916" w:rsidRDefault="00867916" w:rsidP="00867916">
      <w:pPr>
        <w:jc w:val="both"/>
        <w:rPr>
          <w:rFonts w:ascii="Calibri Light" w:hAnsi="Calibri Light"/>
          <w:sz w:val="22"/>
          <w:szCs w:val="22"/>
          <w:lang w:val="en-US"/>
        </w:rPr>
      </w:pPr>
    </w:p>
    <w:p w:rsidR="00867916" w:rsidRPr="009F1A86" w:rsidRDefault="00867916" w:rsidP="00867916">
      <w:pPr>
        <w:jc w:val="center"/>
        <w:rPr>
          <w:rFonts w:ascii="Calibri Light" w:eastAsiaTheme="minorHAnsi" w:hAnsi="Calibri Light" w:cs="Arial"/>
          <w:sz w:val="28"/>
          <w:lang w:val="en-US"/>
        </w:rPr>
      </w:pPr>
      <w:r w:rsidRPr="009F1A86">
        <w:rPr>
          <w:rFonts w:ascii="Calibri Light" w:eastAsiaTheme="minorHAnsi" w:hAnsi="Calibri Light" w:cs="Arial"/>
          <w:sz w:val="28"/>
          <w:lang w:val="en-US"/>
        </w:rPr>
        <w:t xml:space="preserve">As part of the Heritage of Women Festival, 40 works by female artists </w:t>
      </w:r>
    </w:p>
    <w:p w:rsidR="00867916" w:rsidRPr="009F1A86" w:rsidRDefault="00867916" w:rsidP="00867916">
      <w:pPr>
        <w:jc w:val="center"/>
        <w:rPr>
          <w:rFonts w:ascii="Calibri Light" w:eastAsiaTheme="minorHAnsi" w:hAnsi="Calibri Light" w:cs="Arial"/>
          <w:sz w:val="28"/>
          <w:lang w:val="en-US"/>
        </w:rPr>
      </w:pPr>
      <w:r w:rsidRPr="009F1A86">
        <w:rPr>
          <w:rFonts w:ascii="Calibri Light" w:eastAsiaTheme="minorHAnsi" w:hAnsi="Calibri Light" w:cs="Arial"/>
          <w:sz w:val="28"/>
          <w:lang w:val="en-US"/>
        </w:rPr>
        <w:t xml:space="preserve">with strong ties to Florence will be on display from September 22 to November 18. </w:t>
      </w:r>
    </w:p>
    <w:p w:rsidR="00867916" w:rsidRPr="009F1A86" w:rsidRDefault="00867916" w:rsidP="00867916">
      <w:pPr>
        <w:jc w:val="center"/>
        <w:rPr>
          <w:rFonts w:ascii="Calibri Light" w:eastAsiaTheme="minorHAnsi" w:hAnsi="Calibri Light" w:cs="Arial"/>
          <w:sz w:val="28"/>
          <w:lang w:val="en-US"/>
        </w:rPr>
      </w:pPr>
      <w:r w:rsidRPr="009F1A86">
        <w:rPr>
          <w:rFonts w:ascii="Calibri Light" w:eastAsiaTheme="minorHAnsi" w:hAnsi="Calibri Light" w:cs="Arial"/>
          <w:sz w:val="28"/>
          <w:lang w:val="en-US"/>
        </w:rPr>
        <w:t>Several of the works on show have never seen the exhibition spotlight.</w:t>
      </w:r>
    </w:p>
    <w:p w:rsidR="00867916" w:rsidRPr="009F1A86" w:rsidRDefault="00867916" w:rsidP="00867916">
      <w:pPr>
        <w:jc w:val="center"/>
        <w:rPr>
          <w:rFonts w:ascii="Calibri Light" w:eastAsiaTheme="minorHAnsi" w:hAnsi="Calibri Light" w:cs="Arial"/>
          <w:sz w:val="28"/>
          <w:lang w:val="en-US"/>
        </w:rPr>
      </w:pPr>
      <w:r w:rsidRPr="009F1A86">
        <w:rPr>
          <w:rFonts w:ascii="Calibri Light" w:eastAsiaTheme="minorHAnsi" w:hAnsi="Calibri Light" w:cs="Arial"/>
          <w:sz w:val="28"/>
          <w:lang w:val="en-US"/>
        </w:rPr>
        <w:t xml:space="preserve"> Admission is free. </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 </w:t>
      </w:r>
    </w:p>
    <w:p w:rsidR="00867916" w:rsidRDefault="00867916" w:rsidP="00867916">
      <w:pPr>
        <w:jc w:val="both"/>
        <w:rPr>
          <w:rFonts w:ascii="Calibri Light" w:hAnsi="Calibri Light"/>
          <w:sz w:val="22"/>
          <w:szCs w:val="22"/>
          <w:lang w:val="en-US"/>
        </w:rPr>
      </w:pP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Women take center stage at the exhibition 'Women Artists. Florence 1900-1950'. It features painters and sculptors who showed noteworthy determination as they faced the challenges characterizing the art scene during the first half of the twentieth century. The exhibition is sponsored and organized by Fondazione CR Firenze and Advancing Women Artists, in collaboration with the </w:t>
      </w:r>
      <w:proofErr w:type="spellStart"/>
      <w:r w:rsidRPr="00867916">
        <w:rPr>
          <w:rFonts w:ascii="Calibri Light" w:hAnsi="Calibri Light"/>
          <w:sz w:val="22"/>
          <w:szCs w:val="22"/>
          <w:lang w:val="en-US"/>
        </w:rPr>
        <w:t>Gabinetto</w:t>
      </w:r>
      <w:proofErr w:type="spellEnd"/>
      <w:r w:rsidRPr="00867916">
        <w:rPr>
          <w:rFonts w:ascii="Calibri Light" w:hAnsi="Calibri Light"/>
          <w:sz w:val="22"/>
          <w:szCs w:val="22"/>
          <w:lang w:val="en-US"/>
        </w:rPr>
        <w:t xml:space="preserve"> G.P. </w:t>
      </w:r>
      <w:proofErr w:type="spellStart"/>
      <w:r w:rsidRPr="00867916">
        <w:rPr>
          <w:rFonts w:ascii="Calibri Light" w:hAnsi="Calibri Light"/>
          <w:sz w:val="22"/>
          <w:szCs w:val="22"/>
          <w:lang w:val="en-US"/>
        </w:rPr>
        <w:t>Vieusseux</w:t>
      </w:r>
      <w:proofErr w:type="spellEnd"/>
      <w:r w:rsidRPr="00867916">
        <w:rPr>
          <w:rFonts w:ascii="Calibri Light" w:hAnsi="Calibri Light"/>
          <w:sz w:val="22"/>
          <w:szCs w:val="22"/>
          <w:lang w:val="en-US"/>
        </w:rPr>
        <w:t xml:space="preserve"> and Associazione </w:t>
      </w:r>
      <w:proofErr w:type="spellStart"/>
      <w:r w:rsidRPr="00867916">
        <w:rPr>
          <w:rFonts w:ascii="Calibri Light" w:hAnsi="Calibri Light"/>
          <w:sz w:val="22"/>
          <w:szCs w:val="22"/>
          <w:lang w:val="en-US"/>
        </w:rPr>
        <w:t>Culturale</w:t>
      </w:r>
      <w:proofErr w:type="spellEnd"/>
      <w:r w:rsidRPr="00867916">
        <w:rPr>
          <w:rFonts w:ascii="Calibri Light" w:hAnsi="Calibri Light"/>
          <w:sz w:val="22"/>
          <w:szCs w:val="22"/>
          <w:lang w:val="en-US"/>
        </w:rPr>
        <w:t xml:space="preserve"> Il </w:t>
      </w:r>
      <w:proofErr w:type="spellStart"/>
      <w:r w:rsidRPr="00867916">
        <w:rPr>
          <w:rFonts w:ascii="Calibri Light" w:hAnsi="Calibri Light"/>
          <w:sz w:val="22"/>
          <w:szCs w:val="22"/>
          <w:lang w:val="en-US"/>
        </w:rPr>
        <w:t>Palmerino</w:t>
      </w:r>
      <w:proofErr w:type="spellEnd"/>
      <w:r w:rsidRPr="00867916">
        <w:rPr>
          <w:rFonts w:ascii="Calibri Light" w:hAnsi="Calibri Light"/>
          <w:sz w:val="22"/>
          <w:szCs w:val="22"/>
          <w:lang w:val="en-US"/>
        </w:rPr>
        <w:t xml:space="preserve">, with the patronage of the United States Consulate in Florence. Admission is free. The show will run from September 22 to November 18, at the Spazio </w:t>
      </w:r>
      <w:proofErr w:type="spellStart"/>
      <w:r w:rsidRPr="00867916">
        <w:rPr>
          <w:rFonts w:ascii="Calibri Light" w:hAnsi="Calibri Light"/>
          <w:sz w:val="22"/>
          <w:szCs w:val="22"/>
          <w:lang w:val="en-US"/>
        </w:rPr>
        <w:t>Mostre</w:t>
      </w:r>
      <w:proofErr w:type="spellEnd"/>
      <w:r w:rsidRPr="00867916">
        <w:rPr>
          <w:rFonts w:ascii="Calibri Light" w:hAnsi="Calibri Light"/>
          <w:sz w:val="22"/>
          <w:szCs w:val="22"/>
          <w:lang w:val="en-US"/>
        </w:rPr>
        <w:t xml:space="preserve"> di Fondazione CR Firenze (Via </w:t>
      </w:r>
      <w:proofErr w:type="spellStart"/>
      <w:r w:rsidRPr="00867916">
        <w:rPr>
          <w:rFonts w:ascii="Calibri Light" w:hAnsi="Calibri Light"/>
          <w:sz w:val="22"/>
          <w:szCs w:val="22"/>
          <w:lang w:val="en-US"/>
        </w:rPr>
        <w:t>Bufalini</w:t>
      </w:r>
      <w:proofErr w:type="spellEnd"/>
      <w:r w:rsidRPr="00867916">
        <w:rPr>
          <w:rFonts w:ascii="Calibri Light" w:hAnsi="Calibri Light"/>
          <w:sz w:val="22"/>
          <w:szCs w:val="22"/>
          <w:lang w:val="en-US"/>
        </w:rPr>
        <w:t xml:space="preserve"> 6 – Tel 055 5384997). </w:t>
      </w:r>
    </w:p>
    <w:p w:rsidR="00867916" w:rsidRPr="00867916" w:rsidRDefault="00867916" w:rsidP="00867916">
      <w:pPr>
        <w:jc w:val="both"/>
        <w:rPr>
          <w:rFonts w:ascii="Calibri Light" w:hAnsi="Calibri Light"/>
          <w:sz w:val="22"/>
          <w:szCs w:val="22"/>
          <w:lang w:val="en-US"/>
        </w:rPr>
      </w:pPr>
    </w:p>
    <w:p w:rsidR="00867916" w:rsidRPr="00867916" w:rsidRDefault="00867916" w:rsidP="00867916">
      <w:pPr>
        <w:jc w:val="both"/>
        <w:rPr>
          <w:rFonts w:ascii="Calibri Light" w:hAnsi="Calibri Light"/>
          <w:sz w:val="22"/>
          <w:szCs w:val="22"/>
        </w:rPr>
      </w:pPr>
      <w:r w:rsidRPr="00867916">
        <w:rPr>
          <w:rFonts w:ascii="Calibri Light" w:hAnsi="Calibri Light"/>
          <w:sz w:val="22"/>
          <w:szCs w:val="22"/>
          <w:lang w:val="en-US"/>
        </w:rPr>
        <w:t xml:space="preserve">The exhibition forms part of the 'Heritage of Women Festival' (September 21-23), promoted by the Fondazione CR Firenze and </w:t>
      </w:r>
      <w:proofErr w:type="spellStart"/>
      <w:r w:rsidRPr="00867916">
        <w:rPr>
          <w:rFonts w:ascii="Calibri Light" w:hAnsi="Calibri Light"/>
          <w:sz w:val="22"/>
          <w:szCs w:val="22"/>
          <w:lang w:val="en-US"/>
        </w:rPr>
        <w:t>Elastica</w:t>
      </w:r>
      <w:proofErr w:type="spellEnd"/>
      <w:r w:rsidRPr="00867916">
        <w:rPr>
          <w:rFonts w:ascii="Calibri Light" w:hAnsi="Calibri Light"/>
          <w:sz w:val="22"/>
          <w:szCs w:val="22"/>
          <w:lang w:val="en-US"/>
        </w:rPr>
        <w:t xml:space="preserve"> and dedicated to the theme of female empowerment and women's contributions to human progress. Serena </w:t>
      </w:r>
      <w:proofErr w:type="spellStart"/>
      <w:r w:rsidRPr="00867916">
        <w:rPr>
          <w:rFonts w:ascii="Calibri Light" w:hAnsi="Calibri Light"/>
          <w:sz w:val="22"/>
          <w:szCs w:val="22"/>
          <w:lang w:val="en-US"/>
        </w:rPr>
        <w:t>Dandini</w:t>
      </w:r>
      <w:proofErr w:type="spellEnd"/>
      <w:r w:rsidRPr="00867916">
        <w:rPr>
          <w:rFonts w:ascii="Calibri Light" w:hAnsi="Calibri Light"/>
          <w:sz w:val="22"/>
          <w:szCs w:val="22"/>
          <w:lang w:val="en-US"/>
        </w:rPr>
        <w:t xml:space="preserve"> is artistic director and the festival enjoys the patronage of the Ministry of Cultural Heritage and Activities, the Municipality of Florence and the Estate </w:t>
      </w:r>
      <w:proofErr w:type="spellStart"/>
      <w:r w:rsidRPr="00867916">
        <w:rPr>
          <w:rFonts w:ascii="Calibri Light" w:hAnsi="Calibri Light"/>
          <w:sz w:val="22"/>
          <w:szCs w:val="22"/>
          <w:lang w:val="en-US"/>
        </w:rPr>
        <w:t>Fiorentina</w:t>
      </w:r>
      <w:proofErr w:type="spellEnd"/>
      <w:r w:rsidRPr="00867916">
        <w:rPr>
          <w:rFonts w:ascii="Calibri Light" w:hAnsi="Calibri Light"/>
          <w:sz w:val="22"/>
          <w:szCs w:val="22"/>
          <w:lang w:val="en-US"/>
        </w:rPr>
        <w:t xml:space="preserve">. </w:t>
      </w:r>
      <w:r w:rsidRPr="00867916">
        <w:rPr>
          <w:rFonts w:ascii="Calibri Light" w:hAnsi="Calibri Light"/>
          <w:sz w:val="22"/>
          <w:szCs w:val="22"/>
        </w:rPr>
        <w:t xml:space="preserve">Gucci </w:t>
      </w:r>
      <w:proofErr w:type="spellStart"/>
      <w:r w:rsidRPr="00867916">
        <w:rPr>
          <w:rFonts w:ascii="Calibri Light" w:hAnsi="Calibri Light"/>
          <w:sz w:val="22"/>
          <w:szCs w:val="22"/>
        </w:rPr>
        <w:t>is</w:t>
      </w:r>
      <w:proofErr w:type="spellEnd"/>
      <w:r w:rsidRPr="00867916">
        <w:rPr>
          <w:rFonts w:ascii="Calibri Light" w:hAnsi="Calibri Light"/>
          <w:sz w:val="22"/>
          <w:szCs w:val="22"/>
        </w:rPr>
        <w:t xml:space="preserve"> </w:t>
      </w:r>
      <w:proofErr w:type="spellStart"/>
      <w:r w:rsidRPr="00867916">
        <w:rPr>
          <w:rFonts w:ascii="Calibri Light" w:hAnsi="Calibri Light"/>
          <w:sz w:val="22"/>
          <w:szCs w:val="22"/>
        </w:rPr>
        <w:t>project</w:t>
      </w:r>
      <w:proofErr w:type="spellEnd"/>
      <w:r w:rsidRPr="00867916">
        <w:rPr>
          <w:rFonts w:ascii="Calibri Light" w:hAnsi="Calibri Light"/>
          <w:sz w:val="22"/>
          <w:szCs w:val="22"/>
        </w:rPr>
        <w:t xml:space="preserve"> partner. The </w:t>
      </w:r>
      <w:proofErr w:type="spellStart"/>
      <w:r w:rsidRPr="00867916">
        <w:rPr>
          <w:rFonts w:ascii="Calibri Light" w:hAnsi="Calibri Light"/>
          <w:sz w:val="22"/>
          <w:szCs w:val="22"/>
        </w:rPr>
        <w:t>festival's</w:t>
      </w:r>
      <w:proofErr w:type="spellEnd"/>
      <w:r w:rsidRPr="00867916">
        <w:rPr>
          <w:rFonts w:ascii="Calibri Light" w:hAnsi="Calibri Light"/>
          <w:sz w:val="22"/>
          <w:szCs w:val="22"/>
        </w:rPr>
        <w:t xml:space="preserve"> supporters include Poste italiane, Banca CR Firenze of the Intesa San Paolo Group, Pitti Immagine and "</w:t>
      </w:r>
      <w:proofErr w:type="spellStart"/>
      <w:r w:rsidRPr="00867916">
        <w:rPr>
          <w:rFonts w:ascii="Calibri Light" w:hAnsi="Calibri Light"/>
          <w:sz w:val="22"/>
          <w:szCs w:val="22"/>
        </w:rPr>
        <w:t>Tuscany</w:t>
      </w:r>
      <w:proofErr w:type="spellEnd"/>
      <w:r w:rsidRPr="00867916">
        <w:rPr>
          <w:rFonts w:ascii="Calibri Light" w:hAnsi="Calibri Light"/>
          <w:sz w:val="22"/>
          <w:szCs w:val="22"/>
        </w:rPr>
        <w:t xml:space="preserve">, la bellezza della carta" a Cartiere Carrara brand, in </w:t>
      </w:r>
      <w:proofErr w:type="spellStart"/>
      <w:r w:rsidRPr="00867916">
        <w:rPr>
          <w:rFonts w:ascii="Calibri Light" w:hAnsi="Calibri Light"/>
          <w:sz w:val="22"/>
          <w:szCs w:val="22"/>
        </w:rPr>
        <w:t>collaboration</w:t>
      </w:r>
      <w:proofErr w:type="spellEnd"/>
      <w:r w:rsidRPr="00867916">
        <w:rPr>
          <w:rFonts w:ascii="Calibri Light" w:hAnsi="Calibri Light"/>
          <w:sz w:val="22"/>
          <w:szCs w:val="22"/>
        </w:rPr>
        <w:t xml:space="preserve"> with </w:t>
      </w:r>
      <w:proofErr w:type="spellStart"/>
      <w:r w:rsidRPr="00867916">
        <w:rPr>
          <w:rFonts w:ascii="Calibri Light" w:hAnsi="Calibri Light"/>
          <w:sz w:val="22"/>
          <w:szCs w:val="22"/>
        </w:rPr>
        <w:t>Publiacqua</w:t>
      </w:r>
      <w:proofErr w:type="spellEnd"/>
      <w:r w:rsidRPr="00867916">
        <w:rPr>
          <w:rFonts w:ascii="Calibri Light" w:hAnsi="Calibri Light"/>
          <w:sz w:val="22"/>
          <w:szCs w:val="22"/>
        </w:rPr>
        <w:t xml:space="preserve"> </w:t>
      </w:r>
      <w:proofErr w:type="spellStart"/>
      <w:r w:rsidRPr="00867916">
        <w:rPr>
          <w:rFonts w:ascii="Calibri Light" w:hAnsi="Calibri Light"/>
          <w:sz w:val="22"/>
          <w:szCs w:val="22"/>
        </w:rPr>
        <w:t>SpA</w:t>
      </w:r>
      <w:proofErr w:type="spellEnd"/>
      <w:r w:rsidRPr="00867916">
        <w:rPr>
          <w:rFonts w:ascii="Calibri Light" w:hAnsi="Calibri Light"/>
          <w:sz w:val="22"/>
          <w:szCs w:val="22"/>
        </w:rPr>
        <w:t xml:space="preserve">. </w:t>
      </w:r>
      <w:proofErr w:type="spellStart"/>
      <w:r w:rsidRPr="00867916">
        <w:rPr>
          <w:rFonts w:ascii="Calibri Light" w:hAnsi="Calibri Light"/>
          <w:sz w:val="22"/>
          <w:szCs w:val="22"/>
          <w:lang w:val="en-US"/>
        </w:rPr>
        <w:t>Unicoop</w:t>
      </w:r>
      <w:proofErr w:type="spellEnd"/>
      <w:r w:rsidRPr="00867916">
        <w:rPr>
          <w:rFonts w:ascii="Calibri Light" w:hAnsi="Calibri Light"/>
          <w:sz w:val="22"/>
          <w:szCs w:val="22"/>
          <w:lang w:val="en-US"/>
        </w:rPr>
        <w:t xml:space="preserve"> Firenze is a technical sponsor. The festival's sister organization is HF Ile-de-France and the Associazione </w:t>
      </w:r>
      <w:proofErr w:type="spellStart"/>
      <w:r w:rsidRPr="00867916">
        <w:rPr>
          <w:rFonts w:ascii="Calibri Light" w:hAnsi="Calibri Light"/>
          <w:sz w:val="22"/>
          <w:szCs w:val="22"/>
          <w:lang w:val="en-US"/>
        </w:rPr>
        <w:t>MèMO</w:t>
      </w:r>
      <w:proofErr w:type="spellEnd"/>
      <w:r w:rsidRPr="00867916">
        <w:rPr>
          <w:rFonts w:ascii="Calibri Light" w:hAnsi="Calibri Light"/>
          <w:sz w:val="22"/>
          <w:szCs w:val="22"/>
          <w:lang w:val="en-US"/>
        </w:rPr>
        <w:t xml:space="preserve">. </w:t>
      </w:r>
      <w:r w:rsidRPr="00867916">
        <w:rPr>
          <w:rFonts w:ascii="Calibri Light" w:hAnsi="Calibri Light"/>
          <w:sz w:val="22"/>
          <w:szCs w:val="22"/>
        </w:rPr>
        <w:t xml:space="preserve">Media </w:t>
      </w:r>
      <w:proofErr w:type="spellStart"/>
      <w:r w:rsidRPr="00867916">
        <w:rPr>
          <w:rFonts w:ascii="Calibri Light" w:hAnsi="Calibri Light"/>
          <w:sz w:val="22"/>
          <w:szCs w:val="22"/>
        </w:rPr>
        <w:t>partners</w:t>
      </w:r>
      <w:proofErr w:type="spellEnd"/>
      <w:r w:rsidRPr="00867916">
        <w:rPr>
          <w:rFonts w:ascii="Calibri Light" w:hAnsi="Calibri Light"/>
          <w:sz w:val="22"/>
          <w:szCs w:val="22"/>
        </w:rPr>
        <w:t xml:space="preserve"> RAI Radio 2 and </w:t>
      </w:r>
      <w:proofErr w:type="spellStart"/>
      <w:r w:rsidRPr="00867916">
        <w:rPr>
          <w:rFonts w:ascii="Calibri Light" w:hAnsi="Calibri Light"/>
          <w:sz w:val="22"/>
          <w:szCs w:val="22"/>
        </w:rPr>
        <w:t>Fenysia</w:t>
      </w:r>
      <w:proofErr w:type="spellEnd"/>
      <w:r w:rsidRPr="00867916">
        <w:rPr>
          <w:rFonts w:ascii="Calibri Light" w:hAnsi="Calibri Light"/>
          <w:sz w:val="22"/>
          <w:szCs w:val="22"/>
        </w:rPr>
        <w:t xml:space="preserve"> – Scuola dei linguaggi della cultura.</w:t>
      </w:r>
    </w:p>
    <w:p w:rsidR="00867916" w:rsidRPr="00867916" w:rsidRDefault="00867916" w:rsidP="00867916">
      <w:pPr>
        <w:jc w:val="both"/>
        <w:rPr>
          <w:rFonts w:ascii="Calibri Light" w:hAnsi="Calibri Light"/>
          <w:sz w:val="22"/>
          <w:szCs w:val="22"/>
        </w:rPr>
      </w:pP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Artists </w:t>
      </w:r>
      <w:proofErr w:type="spellStart"/>
      <w:r w:rsidRPr="00867916">
        <w:rPr>
          <w:rFonts w:ascii="Calibri Light" w:hAnsi="Calibri Light"/>
          <w:sz w:val="22"/>
          <w:szCs w:val="22"/>
          <w:lang w:val="en-US"/>
        </w:rPr>
        <w:t>Leonetta</w:t>
      </w:r>
      <w:proofErr w:type="spellEnd"/>
      <w:r w:rsidRPr="00867916">
        <w:rPr>
          <w:rFonts w:ascii="Calibri Light" w:hAnsi="Calibri Light"/>
          <w:sz w:val="22"/>
          <w:szCs w:val="22"/>
          <w:lang w:val="en-US"/>
        </w:rPr>
        <w:t xml:space="preserve"> </w:t>
      </w:r>
      <w:proofErr w:type="spellStart"/>
      <w:r w:rsidRPr="00867916">
        <w:rPr>
          <w:rFonts w:ascii="Calibri Light" w:hAnsi="Calibri Light"/>
          <w:sz w:val="22"/>
          <w:szCs w:val="22"/>
          <w:lang w:val="en-US"/>
        </w:rPr>
        <w:t>Pieraccini</w:t>
      </w:r>
      <w:proofErr w:type="spellEnd"/>
      <w:r w:rsidRPr="00867916">
        <w:rPr>
          <w:rFonts w:ascii="Calibri Light" w:hAnsi="Calibri Light"/>
          <w:sz w:val="22"/>
          <w:szCs w:val="22"/>
          <w:lang w:val="en-US"/>
        </w:rPr>
        <w:t xml:space="preserve"> </w:t>
      </w:r>
      <w:proofErr w:type="spellStart"/>
      <w:r w:rsidRPr="00867916">
        <w:rPr>
          <w:rFonts w:ascii="Calibri Light" w:hAnsi="Calibri Light"/>
          <w:sz w:val="22"/>
          <w:szCs w:val="22"/>
          <w:lang w:val="en-US"/>
        </w:rPr>
        <w:t>Cecchi</w:t>
      </w:r>
      <w:proofErr w:type="spellEnd"/>
      <w:r w:rsidRPr="00867916">
        <w:rPr>
          <w:rFonts w:ascii="Calibri Light" w:hAnsi="Calibri Light"/>
          <w:sz w:val="22"/>
          <w:szCs w:val="22"/>
          <w:lang w:val="en-US"/>
        </w:rPr>
        <w:t xml:space="preserve"> and </w:t>
      </w:r>
      <w:proofErr w:type="spellStart"/>
      <w:r w:rsidRPr="00867916">
        <w:rPr>
          <w:rFonts w:ascii="Calibri Light" w:hAnsi="Calibri Light"/>
          <w:sz w:val="22"/>
          <w:szCs w:val="22"/>
          <w:lang w:val="en-US"/>
        </w:rPr>
        <w:t>Fillide</w:t>
      </w:r>
      <w:proofErr w:type="spellEnd"/>
      <w:r w:rsidRPr="00867916">
        <w:rPr>
          <w:rFonts w:ascii="Calibri Light" w:hAnsi="Calibri Light"/>
          <w:sz w:val="22"/>
          <w:szCs w:val="22"/>
          <w:lang w:val="en-US"/>
        </w:rPr>
        <w:t xml:space="preserve"> Giorgi </w:t>
      </w:r>
      <w:proofErr w:type="spellStart"/>
      <w:r w:rsidRPr="00867916">
        <w:rPr>
          <w:rFonts w:ascii="Calibri Light" w:hAnsi="Calibri Light"/>
          <w:sz w:val="22"/>
          <w:szCs w:val="22"/>
          <w:lang w:val="en-US"/>
        </w:rPr>
        <w:t>Levasti</w:t>
      </w:r>
      <w:proofErr w:type="spellEnd"/>
      <w:r w:rsidRPr="00867916">
        <w:rPr>
          <w:rFonts w:ascii="Calibri Light" w:hAnsi="Calibri Light"/>
          <w:sz w:val="22"/>
          <w:szCs w:val="22"/>
          <w:lang w:val="en-US"/>
        </w:rPr>
        <w:t xml:space="preserve"> are the focal point of the exhibition, curated by Lucia Mannini and Chiara </w:t>
      </w:r>
      <w:proofErr w:type="spellStart"/>
      <w:r w:rsidRPr="00867916">
        <w:rPr>
          <w:rFonts w:ascii="Calibri Light" w:hAnsi="Calibri Light"/>
          <w:sz w:val="22"/>
          <w:szCs w:val="22"/>
          <w:lang w:val="en-US"/>
        </w:rPr>
        <w:t>Toti</w:t>
      </w:r>
      <w:proofErr w:type="spellEnd"/>
      <w:r w:rsidRPr="00867916">
        <w:rPr>
          <w:rFonts w:ascii="Calibri Light" w:hAnsi="Calibri Light"/>
          <w:sz w:val="22"/>
          <w:szCs w:val="22"/>
          <w:lang w:val="en-US"/>
        </w:rPr>
        <w:t xml:space="preserve">. These two artists cultivated a longstanding friendship and both women married esteemed intellectuals, art critic Emilio </w:t>
      </w:r>
      <w:proofErr w:type="spellStart"/>
      <w:r w:rsidRPr="00867916">
        <w:rPr>
          <w:rFonts w:ascii="Calibri Light" w:hAnsi="Calibri Light"/>
          <w:sz w:val="22"/>
          <w:szCs w:val="22"/>
          <w:lang w:val="en-US"/>
        </w:rPr>
        <w:t>Cecchi</w:t>
      </w:r>
      <w:proofErr w:type="spellEnd"/>
      <w:r w:rsidRPr="00867916">
        <w:rPr>
          <w:rFonts w:ascii="Calibri Light" w:hAnsi="Calibri Light"/>
          <w:sz w:val="22"/>
          <w:szCs w:val="22"/>
          <w:lang w:val="en-US"/>
        </w:rPr>
        <w:t xml:space="preserve"> and philosopher Arrigo </w:t>
      </w:r>
      <w:proofErr w:type="spellStart"/>
      <w:r w:rsidRPr="00867916">
        <w:rPr>
          <w:rFonts w:ascii="Calibri Light" w:hAnsi="Calibri Light"/>
          <w:sz w:val="22"/>
          <w:szCs w:val="22"/>
          <w:lang w:val="en-US"/>
        </w:rPr>
        <w:t>Levasti</w:t>
      </w:r>
      <w:proofErr w:type="spellEnd"/>
      <w:r w:rsidRPr="00867916">
        <w:rPr>
          <w:rFonts w:ascii="Calibri Light" w:hAnsi="Calibri Light"/>
          <w:sz w:val="22"/>
          <w:szCs w:val="22"/>
          <w:lang w:val="en-US"/>
        </w:rPr>
        <w:t xml:space="preserve">, respectively. Both women established a name for themselves as formidable painters, after training with Giovanni </w:t>
      </w:r>
      <w:proofErr w:type="spellStart"/>
      <w:r w:rsidRPr="00867916">
        <w:rPr>
          <w:rFonts w:ascii="Calibri Light" w:hAnsi="Calibri Light"/>
          <w:sz w:val="22"/>
          <w:szCs w:val="22"/>
          <w:lang w:val="en-US"/>
        </w:rPr>
        <w:t>Fattori</w:t>
      </w:r>
      <w:proofErr w:type="spellEnd"/>
      <w:r w:rsidRPr="00867916">
        <w:rPr>
          <w:rFonts w:ascii="Calibri Light" w:hAnsi="Calibri Light"/>
          <w:sz w:val="22"/>
          <w:szCs w:val="22"/>
          <w:lang w:val="en-US"/>
        </w:rPr>
        <w:t xml:space="preserve"> at the start of the century and expressing interest in the international art scene's newest movements.  Despite her move to Rome, </w:t>
      </w:r>
      <w:proofErr w:type="spellStart"/>
      <w:r w:rsidRPr="00867916">
        <w:rPr>
          <w:rFonts w:ascii="Calibri Light" w:hAnsi="Calibri Light"/>
          <w:sz w:val="22"/>
          <w:szCs w:val="22"/>
          <w:lang w:val="en-US"/>
        </w:rPr>
        <w:t>Leonetta</w:t>
      </w:r>
      <w:proofErr w:type="spellEnd"/>
      <w:r w:rsidRPr="00867916">
        <w:rPr>
          <w:rFonts w:ascii="Calibri Light" w:hAnsi="Calibri Light"/>
          <w:sz w:val="22"/>
          <w:szCs w:val="22"/>
          <w:lang w:val="en-US"/>
        </w:rPr>
        <w:t xml:space="preserve"> did not sever ties with Florence and several of her portraits depicting members of the city's most significant cultural figures and literati bear witness to this fact. Another portion of her oeuvre is focused on the domestic sphere. The exhibition hosts a collection of </w:t>
      </w:r>
      <w:proofErr w:type="spellStart"/>
      <w:r w:rsidRPr="00867916">
        <w:rPr>
          <w:rFonts w:ascii="Calibri Light" w:hAnsi="Calibri Light"/>
          <w:sz w:val="22"/>
          <w:szCs w:val="22"/>
          <w:lang w:val="en-US"/>
        </w:rPr>
        <w:t>Leonetta's</w:t>
      </w:r>
      <w:proofErr w:type="spellEnd"/>
      <w:r w:rsidRPr="00867916">
        <w:rPr>
          <w:rFonts w:ascii="Calibri Light" w:hAnsi="Calibri Light"/>
          <w:sz w:val="22"/>
          <w:szCs w:val="22"/>
          <w:lang w:val="en-US"/>
        </w:rPr>
        <w:t xml:space="preserve"> works stored at the </w:t>
      </w:r>
      <w:proofErr w:type="spellStart"/>
      <w:r w:rsidRPr="00867916">
        <w:rPr>
          <w:rFonts w:ascii="Calibri Light" w:hAnsi="Calibri Light"/>
          <w:sz w:val="22"/>
          <w:szCs w:val="22"/>
          <w:lang w:val="en-US"/>
        </w:rPr>
        <w:lastRenderedPageBreak/>
        <w:t>Vieusseux's</w:t>
      </w:r>
      <w:proofErr w:type="spellEnd"/>
      <w:r w:rsidRPr="00867916">
        <w:rPr>
          <w:rFonts w:ascii="Calibri Light" w:hAnsi="Calibri Light"/>
          <w:sz w:val="22"/>
          <w:szCs w:val="22"/>
          <w:lang w:val="en-US"/>
        </w:rPr>
        <w:t xml:space="preserve"> Emilio </w:t>
      </w:r>
      <w:proofErr w:type="spellStart"/>
      <w:r w:rsidRPr="00867916">
        <w:rPr>
          <w:rFonts w:ascii="Calibri Light" w:hAnsi="Calibri Light"/>
          <w:sz w:val="22"/>
          <w:szCs w:val="22"/>
          <w:lang w:val="en-US"/>
        </w:rPr>
        <w:t>Cecchi</w:t>
      </w:r>
      <w:proofErr w:type="spellEnd"/>
      <w:r w:rsidRPr="00867916">
        <w:rPr>
          <w:rFonts w:ascii="Calibri Light" w:hAnsi="Calibri Light"/>
          <w:sz w:val="22"/>
          <w:szCs w:val="22"/>
          <w:lang w:val="en-US"/>
        </w:rPr>
        <w:t xml:space="preserve"> Archive. </w:t>
      </w:r>
      <w:proofErr w:type="spellStart"/>
      <w:r w:rsidRPr="00867916">
        <w:rPr>
          <w:rFonts w:ascii="Calibri Light" w:hAnsi="Calibri Light"/>
          <w:sz w:val="22"/>
          <w:szCs w:val="22"/>
          <w:lang w:val="en-US"/>
        </w:rPr>
        <w:t>Fillde's</w:t>
      </w:r>
      <w:proofErr w:type="spellEnd"/>
      <w:r w:rsidRPr="00867916">
        <w:rPr>
          <w:rFonts w:ascii="Calibri Light" w:hAnsi="Calibri Light"/>
          <w:sz w:val="22"/>
          <w:szCs w:val="22"/>
          <w:lang w:val="en-US"/>
        </w:rPr>
        <w:t xml:space="preserve"> career is best represented by her still-life works imbued with international flair and her whimsical views of Florence. The naïf feel of these very personal canvases offer vivid images of the city, particularly the </w:t>
      </w:r>
      <w:proofErr w:type="spellStart"/>
      <w:r w:rsidRPr="00867916">
        <w:rPr>
          <w:rFonts w:ascii="Calibri Light" w:hAnsi="Calibri Light"/>
          <w:sz w:val="22"/>
          <w:szCs w:val="22"/>
          <w:lang w:val="en-US"/>
        </w:rPr>
        <w:t>viale</w:t>
      </w:r>
      <w:proofErr w:type="spellEnd"/>
      <w:r w:rsidRPr="00867916">
        <w:rPr>
          <w:rFonts w:ascii="Calibri Light" w:hAnsi="Calibri Light"/>
          <w:sz w:val="22"/>
          <w:szCs w:val="22"/>
          <w:lang w:val="en-US"/>
        </w:rPr>
        <w:t xml:space="preserve"> Milton neighborhood, home to the artist's atelier. </w:t>
      </w:r>
    </w:p>
    <w:p w:rsidR="00867916" w:rsidRPr="00867916" w:rsidRDefault="00867916" w:rsidP="00867916">
      <w:pPr>
        <w:jc w:val="both"/>
        <w:rPr>
          <w:rFonts w:ascii="Calibri Light" w:hAnsi="Calibri Light"/>
          <w:sz w:val="22"/>
          <w:szCs w:val="22"/>
          <w:lang w:val="en-US"/>
        </w:rPr>
      </w:pP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Other female painters were drawn to Florence during the first half of the 1900s, including creative personalities like Flavia </w:t>
      </w:r>
      <w:proofErr w:type="spellStart"/>
      <w:r w:rsidRPr="00867916">
        <w:rPr>
          <w:rFonts w:ascii="Calibri Light" w:hAnsi="Calibri Light"/>
          <w:sz w:val="22"/>
          <w:szCs w:val="22"/>
          <w:lang w:val="en-US"/>
        </w:rPr>
        <w:t>Arlotta</w:t>
      </w:r>
      <w:proofErr w:type="spellEnd"/>
      <w:r w:rsidRPr="00867916">
        <w:rPr>
          <w:rFonts w:ascii="Calibri Light" w:hAnsi="Calibri Light"/>
          <w:sz w:val="22"/>
          <w:szCs w:val="22"/>
          <w:lang w:val="en-US"/>
        </w:rPr>
        <w:t xml:space="preserve">, Elisabeth Chaplin, Vittoria Morelli, Marisa Mori, Elena </w:t>
      </w:r>
      <w:proofErr w:type="spellStart"/>
      <w:r w:rsidRPr="00867916">
        <w:rPr>
          <w:rFonts w:ascii="Calibri Light" w:hAnsi="Calibri Light"/>
          <w:sz w:val="22"/>
          <w:szCs w:val="22"/>
          <w:lang w:val="en-US"/>
        </w:rPr>
        <w:t>Salvaneschi</w:t>
      </w:r>
      <w:proofErr w:type="spellEnd"/>
      <w:r w:rsidRPr="00867916">
        <w:rPr>
          <w:rFonts w:ascii="Calibri Light" w:hAnsi="Calibri Light"/>
          <w:sz w:val="22"/>
          <w:szCs w:val="22"/>
          <w:lang w:val="en-US"/>
        </w:rPr>
        <w:t xml:space="preserve">, Adriana </w:t>
      </w:r>
      <w:proofErr w:type="spellStart"/>
      <w:r w:rsidRPr="00867916">
        <w:rPr>
          <w:rFonts w:ascii="Calibri Light" w:hAnsi="Calibri Light"/>
          <w:sz w:val="22"/>
          <w:szCs w:val="22"/>
          <w:lang w:val="en-US"/>
        </w:rPr>
        <w:t>Pincherle</w:t>
      </w:r>
      <w:proofErr w:type="spellEnd"/>
      <w:r w:rsidRPr="00867916">
        <w:rPr>
          <w:rFonts w:ascii="Calibri Light" w:hAnsi="Calibri Light"/>
          <w:sz w:val="22"/>
          <w:szCs w:val="22"/>
          <w:lang w:val="en-US"/>
        </w:rPr>
        <w:t xml:space="preserve"> and sculptures by Evelyn </w:t>
      </w:r>
      <w:proofErr w:type="spellStart"/>
      <w:r w:rsidRPr="00867916">
        <w:rPr>
          <w:rFonts w:ascii="Calibri Light" w:hAnsi="Calibri Light"/>
          <w:sz w:val="22"/>
          <w:szCs w:val="22"/>
          <w:lang w:val="en-US"/>
        </w:rPr>
        <w:t>Scarampi</w:t>
      </w:r>
      <w:proofErr w:type="spellEnd"/>
      <w:r w:rsidRPr="00867916">
        <w:rPr>
          <w:rFonts w:ascii="Calibri Light" w:hAnsi="Calibri Light"/>
          <w:sz w:val="22"/>
          <w:szCs w:val="22"/>
          <w:lang w:val="en-US"/>
        </w:rPr>
        <w:t xml:space="preserve"> are representative of the many artistic languages these artists made their own, providing a window onto their role in society. Their quest was to overcome the biases of the art market and to reconcile their creative endeavors with family commitments, whilst taking advantage of the opportunities provided them as active members of a vast network of women's associations. </w:t>
      </w:r>
    </w:p>
    <w:p w:rsidR="00867916" w:rsidRPr="00867916" w:rsidRDefault="00867916" w:rsidP="00867916">
      <w:pPr>
        <w:jc w:val="both"/>
        <w:rPr>
          <w:rFonts w:ascii="Calibri Light" w:hAnsi="Calibri Light"/>
          <w:sz w:val="22"/>
          <w:szCs w:val="22"/>
          <w:lang w:val="en-US"/>
        </w:rPr>
      </w:pP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Most of the works on show have never been on public view; they are loans from private collections as well as public museums and institutions, including Rome's National Gallery of Modern Art, the Uffizi Galleries-</w:t>
      </w:r>
      <w:proofErr w:type="spellStart"/>
      <w:r w:rsidRPr="00867916">
        <w:rPr>
          <w:rFonts w:ascii="Calibri Light" w:hAnsi="Calibri Light"/>
          <w:sz w:val="22"/>
          <w:szCs w:val="22"/>
          <w:lang w:val="en-US"/>
        </w:rPr>
        <w:t>Pitti's</w:t>
      </w:r>
      <w:proofErr w:type="spellEnd"/>
      <w:r w:rsidRPr="00867916">
        <w:rPr>
          <w:rFonts w:ascii="Calibri Light" w:hAnsi="Calibri Light"/>
          <w:sz w:val="22"/>
          <w:szCs w:val="22"/>
          <w:lang w:val="en-US"/>
        </w:rPr>
        <w:t xml:space="preserve"> Modern Art Gallery and the </w:t>
      </w:r>
      <w:proofErr w:type="spellStart"/>
      <w:r w:rsidRPr="00867916">
        <w:rPr>
          <w:rFonts w:ascii="Calibri Light" w:hAnsi="Calibri Light"/>
          <w:sz w:val="22"/>
          <w:szCs w:val="22"/>
          <w:lang w:val="en-US"/>
        </w:rPr>
        <w:t>Gabinetto</w:t>
      </w:r>
      <w:proofErr w:type="spellEnd"/>
      <w:r w:rsidRPr="00867916">
        <w:rPr>
          <w:rFonts w:ascii="Calibri Light" w:hAnsi="Calibri Light"/>
          <w:sz w:val="22"/>
          <w:szCs w:val="22"/>
          <w:lang w:val="en-US"/>
        </w:rPr>
        <w:t xml:space="preserve"> </w:t>
      </w:r>
      <w:proofErr w:type="spellStart"/>
      <w:r w:rsidRPr="00867916">
        <w:rPr>
          <w:rFonts w:ascii="Calibri Light" w:hAnsi="Calibri Light"/>
          <w:sz w:val="22"/>
          <w:szCs w:val="22"/>
          <w:lang w:val="en-US"/>
        </w:rPr>
        <w:t>Scientifico</w:t>
      </w:r>
      <w:proofErr w:type="spellEnd"/>
      <w:r w:rsidRPr="00867916">
        <w:rPr>
          <w:rFonts w:ascii="Calibri Light" w:hAnsi="Calibri Light"/>
          <w:sz w:val="22"/>
          <w:szCs w:val="22"/>
          <w:lang w:val="en-US"/>
        </w:rPr>
        <w:t xml:space="preserve"> e </w:t>
      </w:r>
      <w:proofErr w:type="spellStart"/>
      <w:r w:rsidRPr="00867916">
        <w:rPr>
          <w:rFonts w:ascii="Calibri Light" w:hAnsi="Calibri Light"/>
          <w:sz w:val="22"/>
          <w:szCs w:val="22"/>
          <w:lang w:val="en-US"/>
        </w:rPr>
        <w:t>Letterario</w:t>
      </w:r>
      <w:proofErr w:type="spellEnd"/>
      <w:r w:rsidRPr="00867916">
        <w:rPr>
          <w:rFonts w:ascii="Calibri Light" w:hAnsi="Calibri Light"/>
          <w:sz w:val="22"/>
          <w:szCs w:val="22"/>
          <w:lang w:val="en-US"/>
        </w:rPr>
        <w:t xml:space="preserve"> G.P. </w:t>
      </w:r>
      <w:proofErr w:type="spellStart"/>
      <w:r w:rsidRPr="00867916">
        <w:rPr>
          <w:rFonts w:ascii="Calibri Light" w:hAnsi="Calibri Light"/>
          <w:sz w:val="22"/>
          <w:szCs w:val="22"/>
          <w:lang w:val="en-US"/>
        </w:rPr>
        <w:t>Vieusseux</w:t>
      </w:r>
      <w:proofErr w:type="spellEnd"/>
      <w:r w:rsidRPr="00867916">
        <w:rPr>
          <w:rFonts w:ascii="Calibri Light" w:hAnsi="Calibri Light"/>
          <w:sz w:val="22"/>
          <w:szCs w:val="22"/>
          <w:lang w:val="en-US"/>
        </w:rPr>
        <w:t xml:space="preserve">. The show's organizers supported restoration and maintenance of the works exhibited: this conservation treatment aims to safeguard artworks showcasing the cultural and artistic vitality that has always characterized Florence, its history and its people. </w:t>
      </w:r>
    </w:p>
    <w:p w:rsidR="00867916" w:rsidRPr="00867916" w:rsidRDefault="00867916" w:rsidP="00867916">
      <w:pPr>
        <w:jc w:val="both"/>
        <w:rPr>
          <w:rFonts w:ascii="Calibri Light" w:hAnsi="Calibri Light"/>
          <w:sz w:val="22"/>
          <w:szCs w:val="22"/>
          <w:lang w:val="en-US"/>
        </w:rPr>
      </w:pP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"This show provides a unique opportunity to shine a spotlight on the quality of these female painters that are not well-known to the general public and it spurs us to reflect upon the role of women in general and their contribution to the cultural sphere," says Fondazione CR Firenze president Umberto Tombari. "This event perfectly reflects the spirit of the Heritage of Women Festival, organized by our foundation." </w:t>
      </w:r>
    </w:p>
    <w:p w:rsidR="00867916" w:rsidRPr="00867916" w:rsidRDefault="00867916" w:rsidP="00867916">
      <w:pPr>
        <w:jc w:val="both"/>
        <w:rPr>
          <w:rFonts w:ascii="Calibri Light" w:hAnsi="Calibri Light"/>
          <w:sz w:val="22"/>
          <w:szCs w:val="22"/>
          <w:lang w:val="en-US"/>
        </w:rPr>
      </w:pPr>
    </w:p>
    <w:p w:rsid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"By restoring art by women  - says AWA's director Linda Falcone – we seek to reclaim their place in the annals of art history. Their stories must be told and their works revealed." </w:t>
      </w:r>
    </w:p>
    <w:p w:rsidR="009F1A86" w:rsidRDefault="009F1A86" w:rsidP="00867916">
      <w:pPr>
        <w:jc w:val="both"/>
        <w:rPr>
          <w:rFonts w:ascii="Calibri Light" w:hAnsi="Calibri Light"/>
          <w:sz w:val="22"/>
          <w:szCs w:val="22"/>
          <w:lang w:val="en-US"/>
        </w:rPr>
      </w:pPr>
    </w:p>
    <w:p w:rsidR="009F1A86" w:rsidRPr="00867916" w:rsidRDefault="009F1A86" w:rsidP="009F1A86">
      <w:pPr>
        <w:jc w:val="both"/>
        <w:rPr>
          <w:rFonts w:ascii="Calibri Light" w:hAnsi="Calibri Light"/>
          <w:sz w:val="22"/>
          <w:szCs w:val="22"/>
          <w:lang w:val="en-US"/>
        </w:rPr>
      </w:pPr>
      <w:r w:rsidRPr="00867916">
        <w:rPr>
          <w:rFonts w:ascii="Calibri Light" w:hAnsi="Calibri Light"/>
          <w:sz w:val="22"/>
          <w:szCs w:val="22"/>
          <w:lang w:val="en-US"/>
        </w:rPr>
        <w:t xml:space="preserve">A series of city-wide side events surround the down-town exhibition including the lecture series entitled "Stories of Women in paint and on page" organized by Associazione </w:t>
      </w:r>
      <w:proofErr w:type="spellStart"/>
      <w:r w:rsidRPr="00867916">
        <w:rPr>
          <w:rFonts w:ascii="Calibri Light" w:hAnsi="Calibri Light"/>
          <w:sz w:val="22"/>
          <w:szCs w:val="22"/>
          <w:lang w:val="en-US"/>
        </w:rPr>
        <w:t>Culturale</w:t>
      </w:r>
      <w:proofErr w:type="spellEnd"/>
      <w:r w:rsidRPr="00867916">
        <w:rPr>
          <w:rFonts w:ascii="Calibri Light" w:hAnsi="Calibri Light"/>
          <w:sz w:val="22"/>
          <w:szCs w:val="22"/>
          <w:lang w:val="en-US"/>
        </w:rPr>
        <w:t xml:space="preserve"> Il </w:t>
      </w:r>
      <w:proofErr w:type="spellStart"/>
      <w:r w:rsidRPr="00867916">
        <w:rPr>
          <w:rFonts w:ascii="Calibri Light" w:hAnsi="Calibri Light"/>
          <w:sz w:val="22"/>
          <w:szCs w:val="22"/>
          <w:lang w:val="en-US"/>
        </w:rPr>
        <w:t>Palmerino</w:t>
      </w:r>
      <w:proofErr w:type="spellEnd"/>
      <w:r w:rsidRPr="00867916">
        <w:rPr>
          <w:rFonts w:ascii="Calibri Light" w:hAnsi="Calibri Light"/>
          <w:sz w:val="22"/>
          <w:szCs w:val="22"/>
          <w:lang w:val="en-US"/>
        </w:rPr>
        <w:t xml:space="preserve"> (see complete calendar here: www.palmerino.it) and the show "</w:t>
      </w:r>
      <w:proofErr w:type="spellStart"/>
      <w:r w:rsidRPr="00867916">
        <w:rPr>
          <w:rFonts w:ascii="Calibri Light" w:hAnsi="Calibri Light"/>
          <w:sz w:val="22"/>
          <w:szCs w:val="22"/>
          <w:lang w:val="en-US"/>
        </w:rPr>
        <w:t>Fillide</w:t>
      </w:r>
      <w:proofErr w:type="spellEnd"/>
      <w:r w:rsidRPr="00867916">
        <w:rPr>
          <w:rFonts w:ascii="Calibri Light" w:hAnsi="Calibri Light"/>
          <w:sz w:val="22"/>
          <w:szCs w:val="22"/>
          <w:lang w:val="en-US"/>
        </w:rPr>
        <w:t xml:space="preserve"> </w:t>
      </w:r>
      <w:proofErr w:type="spellStart"/>
      <w:r w:rsidRPr="00867916">
        <w:rPr>
          <w:rFonts w:ascii="Calibri Light" w:hAnsi="Calibri Light"/>
          <w:sz w:val="22"/>
          <w:szCs w:val="22"/>
          <w:lang w:val="en-US"/>
        </w:rPr>
        <w:t>Levasti</w:t>
      </w:r>
      <w:proofErr w:type="spellEnd"/>
      <w:r w:rsidRPr="00867916">
        <w:rPr>
          <w:rFonts w:ascii="Calibri Light" w:hAnsi="Calibri Light"/>
          <w:sz w:val="22"/>
          <w:szCs w:val="22"/>
          <w:lang w:val="en-US"/>
        </w:rPr>
        <w:t xml:space="preserve">: An Artist and her Archive", hosted at the </w:t>
      </w:r>
      <w:proofErr w:type="spellStart"/>
      <w:r w:rsidRPr="00867916">
        <w:rPr>
          <w:rFonts w:ascii="Calibri Light" w:hAnsi="Calibri Light"/>
          <w:sz w:val="22"/>
          <w:szCs w:val="22"/>
          <w:lang w:val="en-US"/>
        </w:rPr>
        <w:t>Marucelliana</w:t>
      </w:r>
      <w:proofErr w:type="spellEnd"/>
      <w:r w:rsidRPr="00867916">
        <w:rPr>
          <w:rFonts w:ascii="Calibri Light" w:hAnsi="Calibri Light"/>
          <w:sz w:val="22"/>
          <w:szCs w:val="22"/>
          <w:lang w:val="en-US"/>
        </w:rPr>
        <w:t xml:space="preserve"> Library (visit: www.maru.firenze.sbn.it)</w:t>
      </w:r>
    </w:p>
    <w:p w:rsidR="009F1A86" w:rsidRPr="00867916" w:rsidRDefault="009F1A86" w:rsidP="00867916">
      <w:pPr>
        <w:jc w:val="both"/>
        <w:rPr>
          <w:rFonts w:ascii="Calibri Light" w:hAnsi="Calibri Light"/>
          <w:sz w:val="22"/>
          <w:szCs w:val="22"/>
          <w:lang w:val="en-US"/>
        </w:rPr>
      </w:pPr>
      <w:bookmarkStart w:id="0" w:name="_GoBack"/>
      <w:bookmarkEnd w:id="0"/>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 </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 </w:t>
      </w:r>
    </w:p>
    <w:p w:rsidR="00867916" w:rsidRPr="009F1A86" w:rsidRDefault="00867916">
      <w:pPr>
        <w:spacing w:after="200" w:line="276" w:lineRule="auto"/>
        <w:rPr>
          <w:rFonts w:ascii="Calibri Light" w:hAnsi="Calibri Light"/>
          <w:b/>
          <w:sz w:val="22"/>
          <w:szCs w:val="22"/>
          <w:lang w:val="en-US"/>
        </w:rPr>
      </w:pPr>
      <w:r w:rsidRPr="009F1A86">
        <w:rPr>
          <w:rFonts w:ascii="Calibri Light" w:hAnsi="Calibri Light"/>
          <w:b/>
          <w:sz w:val="22"/>
          <w:szCs w:val="22"/>
          <w:lang w:val="en-US"/>
        </w:rPr>
        <w:br w:type="page"/>
      </w:r>
    </w:p>
    <w:p w:rsidR="00867916" w:rsidRPr="009F1A86" w:rsidRDefault="00867916" w:rsidP="00867916">
      <w:pPr>
        <w:jc w:val="both"/>
        <w:rPr>
          <w:rFonts w:ascii="Calibri Light" w:hAnsi="Calibri Light"/>
          <w:b/>
          <w:sz w:val="22"/>
          <w:szCs w:val="22"/>
          <w:lang w:val="en-US"/>
        </w:rPr>
      </w:pPr>
      <w:r w:rsidRPr="009F1A86">
        <w:rPr>
          <w:rFonts w:ascii="Calibri Light" w:hAnsi="Calibri Light"/>
          <w:b/>
          <w:sz w:val="22"/>
          <w:szCs w:val="22"/>
          <w:lang w:val="en-US"/>
        </w:rPr>
        <w:lastRenderedPageBreak/>
        <w:t>INFO AND RESERVATIONS</w:t>
      </w:r>
    </w:p>
    <w:p w:rsidR="00867916" w:rsidRPr="00867916" w:rsidRDefault="00867916" w:rsidP="00867916">
      <w:pPr>
        <w:jc w:val="both"/>
        <w:rPr>
          <w:rFonts w:ascii="Calibri Light" w:hAnsi="Calibri Light"/>
          <w:i/>
          <w:sz w:val="22"/>
          <w:szCs w:val="22"/>
        </w:rPr>
      </w:pPr>
      <w:r w:rsidRPr="00867916">
        <w:rPr>
          <w:rFonts w:ascii="Calibri Light" w:hAnsi="Calibri Light"/>
          <w:i/>
          <w:sz w:val="22"/>
          <w:szCs w:val="22"/>
        </w:rPr>
        <w:t>WOMEN ARTISTS. FLORENCE 1900-1950</w:t>
      </w:r>
    </w:p>
    <w:p w:rsidR="00867916" w:rsidRPr="00867916" w:rsidRDefault="00867916" w:rsidP="00867916">
      <w:pPr>
        <w:jc w:val="both"/>
        <w:rPr>
          <w:rFonts w:ascii="Calibri Light" w:hAnsi="Calibri Light"/>
          <w:sz w:val="22"/>
          <w:szCs w:val="22"/>
        </w:rPr>
      </w:pPr>
      <w:r w:rsidRPr="00867916">
        <w:rPr>
          <w:rFonts w:ascii="Calibri Light" w:hAnsi="Calibri Light"/>
          <w:sz w:val="22"/>
          <w:szCs w:val="22"/>
        </w:rPr>
        <w:t>Spazio Mostre Fondazione CR Firenze, Via Bufalini 6 – Florence</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22 September – 18 November 2018</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 </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Opening hours: From Thursday to Sunday, all day from 10am/6pm</w:t>
      </w:r>
    </w:p>
    <w:p w:rsidR="00867916" w:rsidRPr="00867916" w:rsidRDefault="00867916" w:rsidP="00867916">
      <w:pPr>
        <w:jc w:val="both"/>
        <w:rPr>
          <w:rFonts w:ascii="Calibri Light" w:hAnsi="Calibri Light"/>
          <w:sz w:val="22"/>
          <w:szCs w:val="22"/>
          <w:u w:val="single"/>
          <w:lang w:val="en-US"/>
        </w:rPr>
      </w:pPr>
      <w:r w:rsidRPr="00867916">
        <w:rPr>
          <w:rFonts w:ascii="Calibri Light" w:hAnsi="Calibri Light"/>
          <w:sz w:val="22"/>
          <w:szCs w:val="22"/>
          <w:u w:val="single"/>
          <w:lang w:val="en-US"/>
        </w:rPr>
        <w:t xml:space="preserve"> Free guided visits, while spaces are available:</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Every Saturday at 3pm</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Every day for groups and schools reserving in advance</w:t>
      </w:r>
    </w:p>
    <w:p w:rsidR="00867916" w:rsidRPr="00867916" w:rsidRDefault="00867916" w:rsidP="00867916">
      <w:pPr>
        <w:jc w:val="both"/>
        <w:rPr>
          <w:rFonts w:ascii="Calibri Light" w:hAnsi="Calibri Light"/>
          <w:sz w:val="22"/>
          <w:szCs w:val="22"/>
          <w:lang w:val="en-US"/>
        </w:rPr>
      </w:pP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Tel. +39 055 5384 997/001</w:t>
      </w:r>
    </w:p>
    <w:p w:rsidR="00867916" w:rsidRPr="00867916" w:rsidRDefault="009F1A86" w:rsidP="00867916">
      <w:pPr>
        <w:jc w:val="both"/>
        <w:rPr>
          <w:rFonts w:ascii="Calibri Light" w:hAnsi="Calibri Light"/>
          <w:sz w:val="22"/>
          <w:szCs w:val="22"/>
          <w:lang w:val="en-US"/>
        </w:rPr>
      </w:pPr>
      <w:hyperlink r:id="rId8" w:history="1">
        <w:r w:rsidR="00867916" w:rsidRPr="002F3F1D">
          <w:rPr>
            <w:rStyle w:val="Collegamentoipertestuale"/>
            <w:rFonts w:ascii="Calibri Light" w:hAnsi="Calibri Light"/>
            <w:sz w:val="22"/>
            <w:szCs w:val="22"/>
            <w:lang w:val="en-US"/>
          </w:rPr>
          <w:t>artistefirenze.mostra@fcrf.it</w:t>
        </w:r>
      </w:hyperlink>
      <w:r w:rsidR="00867916">
        <w:rPr>
          <w:rFonts w:ascii="Calibri Light" w:hAnsi="Calibri Light"/>
          <w:sz w:val="22"/>
          <w:szCs w:val="22"/>
          <w:lang w:val="en-US"/>
        </w:rPr>
        <w:t xml:space="preserve"> </w:t>
      </w:r>
    </w:p>
    <w:p w:rsidR="00867916" w:rsidRPr="00867916" w:rsidRDefault="00867916" w:rsidP="00867916">
      <w:pPr>
        <w:jc w:val="both"/>
        <w:rPr>
          <w:rFonts w:ascii="Calibri Light" w:hAnsi="Calibri Light"/>
          <w:sz w:val="22"/>
          <w:szCs w:val="22"/>
          <w:lang w:val="en-US"/>
        </w:rPr>
      </w:pPr>
      <w:r w:rsidRPr="00867916">
        <w:rPr>
          <w:rFonts w:ascii="Calibri Light" w:hAnsi="Calibri Light"/>
          <w:sz w:val="22"/>
          <w:szCs w:val="22"/>
          <w:lang w:val="en-US"/>
        </w:rPr>
        <w:t xml:space="preserve"> </w:t>
      </w:r>
    </w:p>
    <w:p w:rsidR="00867916" w:rsidRPr="00867916" w:rsidRDefault="00867916" w:rsidP="00867916">
      <w:pPr>
        <w:jc w:val="both"/>
        <w:rPr>
          <w:rFonts w:ascii="Calibri Light" w:hAnsi="Calibri Light"/>
          <w:sz w:val="22"/>
          <w:szCs w:val="22"/>
          <w:lang w:val="en-US"/>
        </w:rPr>
      </w:pPr>
    </w:p>
    <w:p w:rsidR="00AF5023" w:rsidRPr="009F1A86" w:rsidRDefault="00AF5023" w:rsidP="000B6F52">
      <w:pPr>
        <w:jc w:val="both"/>
        <w:rPr>
          <w:rFonts w:ascii="Calibri Light" w:hAnsi="Calibri Light"/>
          <w:b/>
          <w:sz w:val="22"/>
          <w:szCs w:val="22"/>
          <w:lang w:val="en-US"/>
        </w:rPr>
      </w:pPr>
    </w:p>
    <w:p w:rsidR="00AF5023" w:rsidRPr="009F1A86" w:rsidRDefault="00AF5023" w:rsidP="005A7BAE">
      <w:pPr>
        <w:jc w:val="both"/>
        <w:rPr>
          <w:rFonts w:ascii="Calibri Light" w:hAnsi="Calibri Light"/>
          <w:i/>
          <w:color w:val="000000"/>
          <w:sz w:val="20"/>
          <w:szCs w:val="20"/>
          <w:lang w:val="en-US"/>
        </w:rPr>
      </w:pPr>
    </w:p>
    <w:p w:rsidR="00AF5023" w:rsidRPr="009F1A86" w:rsidRDefault="00AF5023" w:rsidP="005A7BAE">
      <w:pPr>
        <w:jc w:val="both"/>
        <w:rPr>
          <w:rFonts w:ascii="Calibri Light" w:hAnsi="Calibri Light"/>
          <w:i/>
          <w:color w:val="000000"/>
          <w:sz w:val="20"/>
          <w:szCs w:val="20"/>
          <w:lang w:val="en-US"/>
        </w:rPr>
      </w:pPr>
    </w:p>
    <w:p w:rsidR="005A7BAE" w:rsidRPr="009F1A86" w:rsidRDefault="005A7BAE" w:rsidP="005A7BAE">
      <w:pPr>
        <w:jc w:val="both"/>
        <w:rPr>
          <w:rFonts w:ascii="Calibri Light" w:hAnsi="Calibri Light"/>
          <w:i/>
          <w:color w:val="000000"/>
          <w:sz w:val="20"/>
          <w:szCs w:val="20"/>
          <w:lang w:val="en-US"/>
        </w:rPr>
      </w:pPr>
      <w:r w:rsidRPr="009F1A86">
        <w:rPr>
          <w:rFonts w:ascii="Calibri Light" w:hAnsi="Calibri Light"/>
          <w:i/>
          <w:color w:val="000000"/>
          <w:sz w:val="20"/>
          <w:szCs w:val="20"/>
          <w:lang w:val="en-US"/>
        </w:rPr>
        <w:t xml:space="preserve">Firenze, </w:t>
      </w:r>
      <w:r w:rsidR="00867916" w:rsidRPr="009F1A86">
        <w:rPr>
          <w:rFonts w:ascii="Calibri Light" w:hAnsi="Calibri Light"/>
          <w:i/>
          <w:color w:val="000000"/>
          <w:sz w:val="20"/>
          <w:szCs w:val="20"/>
          <w:lang w:val="en-US"/>
        </w:rPr>
        <w:t xml:space="preserve">September 20th </w:t>
      </w:r>
      <w:r w:rsidRPr="009F1A86">
        <w:rPr>
          <w:rFonts w:ascii="Calibri Light" w:hAnsi="Calibri Light"/>
          <w:i/>
          <w:color w:val="000000"/>
          <w:sz w:val="20"/>
          <w:szCs w:val="20"/>
          <w:lang w:val="en-US"/>
        </w:rPr>
        <w:t>2018</w:t>
      </w:r>
    </w:p>
    <w:p w:rsidR="005A7BAE" w:rsidRPr="009F1A86" w:rsidRDefault="005A7BAE" w:rsidP="005A7BAE">
      <w:pPr>
        <w:jc w:val="both"/>
        <w:rPr>
          <w:rFonts w:ascii="Calibri Light" w:hAnsi="Calibri Light"/>
          <w:i/>
          <w:color w:val="000000"/>
          <w:sz w:val="20"/>
          <w:szCs w:val="20"/>
          <w:lang w:val="en-US"/>
        </w:rPr>
      </w:pPr>
      <w:r w:rsidRPr="009F1A86">
        <w:rPr>
          <w:rFonts w:ascii="Calibri Light" w:hAnsi="Calibri Light"/>
          <w:i/>
          <w:color w:val="000000"/>
          <w:sz w:val="20"/>
          <w:szCs w:val="20"/>
          <w:lang w:val="en-US"/>
        </w:rPr>
        <w:t xml:space="preserve"> </w:t>
      </w:r>
    </w:p>
    <w:p w:rsidR="00867916" w:rsidRPr="009F1A86" w:rsidRDefault="00867916" w:rsidP="005A7BAE">
      <w:pPr>
        <w:jc w:val="both"/>
        <w:rPr>
          <w:rFonts w:ascii="Calibri Light" w:hAnsi="Calibri Light"/>
          <w:i/>
          <w:color w:val="000000"/>
          <w:sz w:val="20"/>
          <w:szCs w:val="20"/>
          <w:lang w:val="en-US"/>
        </w:rPr>
      </w:pPr>
    </w:p>
    <w:p w:rsidR="00867916" w:rsidRPr="00867916" w:rsidRDefault="00867916" w:rsidP="00867916">
      <w:pPr>
        <w:jc w:val="both"/>
        <w:rPr>
          <w:rFonts w:ascii="Calibri Light" w:hAnsi="Calibri Light"/>
          <w:i/>
          <w:color w:val="000000"/>
          <w:sz w:val="20"/>
          <w:szCs w:val="20"/>
          <w:lang w:val="en-US"/>
        </w:rPr>
      </w:pPr>
      <w:r w:rsidRPr="00867916">
        <w:rPr>
          <w:rFonts w:ascii="Calibri Light" w:hAnsi="Calibri Light"/>
          <w:i/>
          <w:color w:val="000000"/>
          <w:sz w:val="20"/>
          <w:szCs w:val="20"/>
          <w:lang w:val="en-US"/>
        </w:rPr>
        <w:t>Riccardo Galli</w:t>
      </w:r>
    </w:p>
    <w:p w:rsidR="00867916" w:rsidRPr="00867916" w:rsidRDefault="00867916" w:rsidP="00867916">
      <w:pPr>
        <w:jc w:val="both"/>
        <w:rPr>
          <w:rFonts w:ascii="Calibri Light" w:hAnsi="Calibri Light"/>
          <w:i/>
          <w:color w:val="000000"/>
          <w:sz w:val="20"/>
          <w:szCs w:val="20"/>
          <w:lang w:val="en-US"/>
        </w:rPr>
      </w:pPr>
      <w:r w:rsidRPr="00867916">
        <w:rPr>
          <w:rFonts w:ascii="Calibri Light" w:hAnsi="Calibri Light"/>
          <w:i/>
          <w:color w:val="000000"/>
          <w:sz w:val="20"/>
          <w:szCs w:val="20"/>
          <w:lang w:val="en-US"/>
        </w:rPr>
        <w:t>Head of external relations, institutional communications and press office</w:t>
      </w:r>
    </w:p>
    <w:p w:rsidR="00867916" w:rsidRPr="00F84E83" w:rsidRDefault="00867916" w:rsidP="00867916">
      <w:pPr>
        <w:jc w:val="both"/>
        <w:rPr>
          <w:rFonts w:ascii="Calibri Light" w:hAnsi="Calibri Light"/>
          <w:i/>
          <w:color w:val="000000"/>
          <w:sz w:val="20"/>
          <w:szCs w:val="20"/>
        </w:rPr>
      </w:pPr>
      <w:r w:rsidRPr="00F84E83">
        <w:rPr>
          <w:rFonts w:ascii="Calibri Light" w:hAnsi="Calibri Light"/>
          <w:i/>
          <w:color w:val="000000"/>
          <w:sz w:val="20"/>
          <w:szCs w:val="20"/>
        </w:rPr>
        <w:t>Fondazione Cassa di Risparmio di Firenze - Via Bufalini, 6</w:t>
      </w:r>
    </w:p>
    <w:p w:rsidR="00867916" w:rsidRPr="00867916" w:rsidRDefault="00867916" w:rsidP="00867916">
      <w:pPr>
        <w:jc w:val="both"/>
        <w:rPr>
          <w:rFonts w:ascii="Calibri Light" w:hAnsi="Calibri Light"/>
          <w:i/>
          <w:color w:val="000000"/>
          <w:sz w:val="20"/>
          <w:szCs w:val="20"/>
          <w:lang w:val="en-US"/>
        </w:rPr>
      </w:pPr>
      <w:r w:rsidRPr="00867916">
        <w:rPr>
          <w:rFonts w:ascii="Calibri Light" w:hAnsi="Calibri Light"/>
          <w:i/>
          <w:color w:val="000000"/>
          <w:sz w:val="20"/>
          <w:szCs w:val="20"/>
          <w:lang w:val="en-US"/>
        </w:rPr>
        <w:t>50122 Florence tel. 0555384503 cell. 3351597460</w:t>
      </w:r>
    </w:p>
    <w:p w:rsidR="00867916" w:rsidRPr="00867916" w:rsidRDefault="009F1A86" w:rsidP="00867916">
      <w:pPr>
        <w:jc w:val="both"/>
        <w:rPr>
          <w:rFonts w:ascii="Calibri Light" w:hAnsi="Calibri Light"/>
          <w:i/>
          <w:color w:val="000000"/>
          <w:sz w:val="20"/>
          <w:szCs w:val="20"/>
          <w:lang w:val="en-US"/>
        </w:rPr>
      </w:pPr>
      <w:hyperlink r:id="rId9" w:history="1">
        <w:r w:rsidR="00867916" w:rsidRPr="00867916">
          <w:rPr>
            <w:rStyle w:val="Collegamentoipertestuale"/>
            <w:i/>
            <w:sz w:val="20"/>
            <w:szCs w:val="20"/>
            <w:lang w:val="en-US"/>
          </w:rPr>
          <w:t>riccardo.galli@fcrf.it</w:t>
        </w:r>
      </w:hyperlink>
      <w:r w:rsidR="00867916" w:rsidRPr="00867916">
        <w:rPr>
          <w:rFonts w:ascii="Calibri Light" w:hAnsi="Calibri Light"/>
          <w:i/>
          <w:color w:val="000000"/>
          <w:sz w:val="20"/>
          <w:szCs w:val="20"/>
          <w:lang w:val="en-US"/>
        </w:rPr>
        <w:t xml:space="preserve"> </w:t>
      </w:r>
    </w:p>
    <w:p w:rsidR="00867916" w:rsidRPr="00F84E83" w:rsidRDefault="00867916" w:rsidP="00867916">
      <w:pPr>
        <w:jc w:val="both"/>
        <w:rPr>
          <w:rFonts w:ascii="Calibri Light" w:hAnsi="Calibri Light"/>
          <w:i/>
          <w:color w:val="000000"/>
          <w:sz w:val="20"/>
          <w:szCs w:val="20"/>
        </w:rPr>
      </w:pPr>
      <w:r>
        <w:rPr>
          <w:rFonts w:ascii="Calibri Light" w:hAnsi="Calibri Light"/>
          <w:i/>
          <w:color w:val="000000"/>
          <w:sz w:val="20"/>
          <w:szCs w:val="20"/>
        </w:rPr>
        <w:t xml:space="preserve">in </w:t>
      </w:r>
      <w:proofErr w:type="spellStart"/>
      <w:r>
        <w:rPr>
          <w:rFonts w:ascii="Calibri Light" w:hAnsi="Calibri Light"/>
          <w:i/>
          <w:color w:val="000000"/>
          <w:sz w:val="20"/>
          <w:szCs w:val="20"/>
        </w:rPr>
        <w:t>collaboration</w:t>
      </w:r>
      <w:proofErr w:type="spellEnd"/>
      <w:r>
        <w:rPr>
          <w:rFonts w:ascii="Calibri Light" w:hAnsi="Calibri Light"/>
          <w:i/>
          <w:color w:val="000000"/>
          <w:sz w:val="20"/>
          <w:szCs w:val="20"/>
        </w:rPr>
        <w:t xml:space="preserve"> with</w:t>
      </w:r>
      <w:r w:rsidRPr="00F84E83">
        <w:rPr>
          <w:rFonts w:ascii="Calibri Light" w:hAnsi="Calibri Light"/>
          <w:i/>
          <w:color w:val="000000"/>
          <w:sz w:val="20"/>
          <w:szCs w:val="20"/>
        </w:rPr>
        <w:t xml:space="preserve"> Federica Sanna</w:t>
      </w:r>
    </w:p>
    <w:p w:rsidR="00867916" w:rsidRPr="00F84E83" w:rsidRDefault="00867916" w:rsidP="00867916">
      <w:pPr>
        <w:jc w:val="both"/>
        <w:rPr>
          <w:rFonts w:ascii="Calibri Light" w:hAnsi="Calibri Light"/>
          <w:i/>
          <w:color w:val="000000"/>
          <w:sz w:val="20"/>
          <w:szCs w:val="20"/>
        </w:rPr>
      </w:pPr>
      <w:r w:rsidRPr="00F84E83">
        <w:rPr>
          <w:rFonts w:ascii="Calibri Light" w:hAnsi="Calibri Light"/>
          <w:i/>
          <w:color w:val="000000"/>
          <w:sz w:val="20"/>
          <w:szCs w:val="20"/>
        </w:rPr>
        <w:t xml:space="preserve">tel. 3334885476 </w:t>
      </w:r>
      <w:hyperlink r:id="rId10" w:history="1">
        <w:r w:rsidRPr="00F84E83">
          <w:rPr>
            <w:rStyle w:val="Collegamentoipertestuale"/>
            <w:i/>
            <w:sz w:val="20"/>
            <w:szCs w:val="20"/>
          </w:rPr>
          <w:t>press@fondazionecrfirenze.it</w:t>
        </w:r>
      </w:hyperlink>
      <w:r>
        <w:rPr>
          <w:rFonts w:ascii="Calibri Light" w:hAnsi="Calibri Light"/>
          <w:i/>
          <w:color w:val="000000"/>
          <w:sz w:val="20"/>
          <w:szCs w:val="20"/>
        </w:rPr>
        <w:t xml:space="preserve"> </w:t>
      </w:r>
    </w:p>
    <w:p w:rsidR="00867916" w:rsidRPr="00F84E83" w:rsidRDefault="00867916" w:rsidP="00867916">
      <w:pPr>
        <w:jc w:val="both"/>
        <w:rPr>
          <w:rFonts w:ascii="Calibri Light" w:hAnsi="Calibri Light"/>
          <w:i/>
          <w:color w:val="000000"/>
          <w:sz w:val="20"/>
          <w:szCs w:val="20"/>
        </w:rPr>
      </w:pPr>
      <w:r w:rsidRPr="00F84E83">
        <w:rPr>
          <w:rFonts w:ascii="Calibri Light" w:hAnsi="Calibri Light"/>
          <w:i/>
          <w:color w:val="000000"/>
          <w:sz w:val="20"/>
          <w:szCs w:val="20"/>
        </w:rPr>
        <w:t xml:space="preserve"> </w:t>
      </w:r>
    </w:p>
    <w:p w:rsidR="00867916" w:rsidRPr="00F84E83" w:rsidRDefault="00867916" w:rsidP="00867916">
      <w:pPr>
        <w:jc w:val="both"/>
        <w:rPr>
          <w:rFonts w:ascii="Calibri Light" w:hAnsi="Calibri Light"/>
          <w:i/>
          <w:color w:val="000000"/>
          <w:sz w:val="20"/>
          <w:szCs w:val="20"/>
        </w:rPr>
      </w:pPr>
      <w:r w:rsidRPr="00F84E83">
        <w:rPr>
          <w:rFonts w:ascii="Calibri Light" w:hAnsi="Calibri Light"/>
          <w:i/>
          <w:color w:val="000000"/>
          <w:sz w:val="20"/>
          <w:szCs w:val="20"/>
        </w:rPr>
        <w:t>Linda Falcone</w:t>
      </w:r>
    </w:p>
    <w:p w:rsidR="00867916" w:rsidRPr="00867916" w:rsidRDefault="00867916" w:rsidP="00867916">
      <w:pPr>
        <w:jc w:val="both"/>
        <w:rPr>
          <w:rFonts w:ascii="Calibri Light" w:hAnsi="Calibri Light"/>
          <w:i/>
          <w:color w:val="000000"/>
          <w:sz w:val="20"/>
          <w:szCs w:val="20"/>
          <w:lang w:val="en-US"/>
        </w:rPr>
      </w:pPr>
      <w:r w:rsidRPr="00867916">
        <w:rPr>
          <w:rFonts w:ascii="Calibri Light" w:hAnsi="Calibri Light"/>
          <w:i/>
          <w:color w:val="000000"/>
          <w:sz w:val="20"/>
          <w:szCs w:val="20"/>
          <w:lang w:val="en-US"/>
        </w:rPr>
        <w:t>Director Advancing Women Artists</w:t>
      </w:r>
    </w:p>
    <w:p w:rsidR="00867916" w:rsidRPr="00867916" w:rsidRDefault="00867916" w:rsidP="00867916">
      <w:pPr>
        <w:jc w:val="both"/>
        <w:rPr>
          <w:rFonts w:ascii="Calibri Light" w:hAnsi="Calibri Light"/>
          <w:i/>
          <w:color w:val="000000"/>
          <w:sz w:val="20"/>
          <w:szCs w:val="20"/>
          <w:lang w:val="en-US"/>
        </w:rPr>
      </w:pPr>
      <w:r w:rsidRPr="00867916">
        <w:rPr>
          <w:rFonts w:ascii="Calibri Light" w:hAnsi="Calibri Light"/>
          <w:i/>
          <w:color w:val="000000"/>
          <w:sz w:val="20"/>
          <w:szCs w:val="20"/>
          <w:lang w:val="en-US"/>
        </w:rPr>
        <w:t>Tel. 347 4891086</w:t>
      </w:r>
    </w:p>
    <w:p w:rsidR="00867916" w:rsidRDefault="009F1A86" w:rsidP="00867916">
      <w:pPr>
        <w:jc w:val="both"/>
        <w:rPr>
          <w:rFonts w:ascii="Calibri Light" w:hAnsi="Calibri Light"/>
          <w:i/>
          <w:color w:val="000000"/>
          <w:sz w:val="20"/>
          <w:szCs w:val="20"/>
        </w:rPr>
      </w:pPr>
      <w:hyperlink r:id="rId11" w:history="1">
        <w:r w:rsidR="00867916" w:rsidRPr="00F84E83">
          <w:rPr>
            <w:rStyle w:val="Collegamentoipertestuale"/>
            <w:i/>
            <w:sz w:val="20"/>
            <w:szCs w:val="20"/>
          </w:rPr>
          <w:t>linda@advancingwomenartists.org</w:t>
        </w:r>
      </w:hyperlink>
      <w:r w:rsidR="00867916">
        <w:rPr>
          <w:rFonts w:ascii="Calibri Light" w:hAnsi="Calibri Light"/>
          <w:i/>
          <w:color w:val="000000"/>
          <w:sz w:val="20"/>
          <w:szCs w:val="20"/>
        </w:rPr>
        <w:t xml:space="preserve"> </w:t>
      </w:r>
    </w:p>
    <w:p w:rsidR="00803359" w:rsidRPr="001012D3" w:rsidRDefault="00803359" w:rsidP="00867916">
      <w:pPr>
        <w:jc w:val="both"/>
        <w:rPr>
          <w:rFonts w:ascii="Calibri Light" w:hAnsi="Calibri Light"/>
          <w:sz w:val="22"/>
          <w:szCs w:val="22"/>
          <w:lang w:val="en-US"/>
        </w:rPr>
      </w:pPr>
    </w:p>
    <w:sectPr w:rsidR="00803359" w:rsidRPr="001012D3" w:rsidSect="00442B0A">
      <w:headerReference w:type="default" r:id="rId12"/>
      <w:footerReference w:type="default" r:id="rId13"/>
      <w:pgSz w:w="11906" w:h="16838"/>
      <w:pgMar w:top="3544" w:right="1134" w:bottom="1843"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23" w:rsidRDefault="00AF5023" w:rsidP="00AF5023">
      <w:r>
        <w:separator/>
      </w:r>
    </w:p>
  </w:endnote>
  <w:endnote w:type="continuationSeparator" w:id="0">
    <w:p w:rsidR="00AF5023" w:rsidRDefault="00AF5023" w:rsidP="00AF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23" w:rsidRDefault="00AF5023">
    <w:pPr>
      <w:pStyle w:val="Pidipagina"/>
    </w:pPr>
    <w:r>
      <w:rPr>
        <w:noProof/>
      </w:rPr>
      <w:drawing>
        <wp:inline distT="0" distB="0" distL="0" distR="0" wp14:anchorId="2B5066B3" wp14:editId="4680A117">
          <wp:extent cx="6120130" cy="1093780"/>
          <wp:effectExtent l="0" t="0" r="0" b="0"/>
          <wp:docPr id="1" name="Immagine 1" descr="\\ecrf02\UserEnte2\PaolaOLD\CTA\04_Mostre\Mostra AWA 2018\materiali Rovai\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f02\UserEnte2\PaolaOLD\CTA\04_Mostre\Mostra AWA 2018\materiali Rovai\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937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23" w:rsidRDefault="00AF5023" w:rsidP="00AF5023">
      <w:r>
        <w:separator/>
      </w:r>
    </w:p>
  </w:footnote>
  <w:footnote w:type="continuationSeparator" w:id="0">
    <w:p w:rsidR="00AF5023" w:rsidRDefault="00AF5023" w:rsidP="00AF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23" w:rsidRDefault="00AF5023">
    <w:pPr>
      <w:pStyle w:val="Intestazione"/>
    </w:pPr>
    <w:r>
      <w:rPr>
        <w:noProof/>
      </w:rPr>
      <w:drawing>
        <wp:inline distT="0" distB="0" distL="0" distR="0" wp14:anchorId="37470870" wp14:editId="3B1B8F2C">
          <wp:extent cx="6120130" cy="2121254"/>
          <wp:effectExtent l="0" t="0" r="0" b="0"/>
          <wp:docPr id="2" name="Immagine 2" descr="\\ecrf02\UserEnte2\PaolaOLD\CTA\04_Mostre\Mostra AWA 2018\materiali Rovai\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rf02\UserEnte2\PaolaOLD\CTA\04_Mostre\Mostra AWA 2018\materiali Rovai\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1212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B025B"/>
    <w:multiLevelType w:val="hybridMultilevel"/>
    <w:tmpl w:val="55FE76CA"/>
    <w:lvl w:ilvl="0" w:tplc="789801E6">
      <w:start w:val="22"/>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DB"/>
    <w:rsid w:val="000B6AE4"/>
    <w:rsid w:val="000B6F52"/>
    <w:rsid w:val="001012D3"/>
    <w:rsid w:val="00136EA8"/>
    <w:rsid w:val="001500F5"/>
    <w:rsid w:val="001A03FC"/>
    <w:rsid w:val="001B2D3A"/>
    <w:rsid w:val="00235AEB"/>
    <w:rsid w:val="002522F6"/>
    <w:rsid w:val="002B4366"/>
    <w:rsid w:val="00314F2C"/>
    <w:rsid w:val="004140F9"/>
    <w:rsid w:val="00421DAC"/>
    <w:rsid w:val="00441A23"/>
    <w:rsid w:val="00442B0A"/>
    <w:rsid w:val="004E3D74"/>
    <w:rsid w:val="005010A5"/>
    <w:rsid w:val="005218C3"/>
    <w:rsid w:val="00524B7D"/>
    <w:rsid w:val="0055215B"/>
    <w:rsid w:val="005601DB"/>
    <w:rsid w:val="00576A0D"/>
    <w:rsid w:val="005A6CBD"/>
    <w:rsid w:val="005A7BAE"/>
    <w:rsid w:val="0060151E"/>
    <w:rsid w:val="006565FE"/>
    <w:rsid w:val="0067022A"/>
    <w:rsid w:val="00671F95"/>
    <w:rsid w:val="0069302D"/>
    <w:rsid w:val="006D6075"/>
    <w:rsid w:val="006D7402"/>
    <w:rsid w:val="00701B71"/>
    <w:rsid w:val="00770B9C"/>
    <w:rsid w:val="00773551"/>
    <w:rsid w:val="0079628F"/>
    <w:rsid w:val="007A0365"/>
    <w:rsid w:val="007C6B85"/>
    <w:rsid w:val="007D0CC3"/>
    <w:rsid w:val="00803359"/>
    <w:rsid w:val="00841B10"/>
    <w:rsid w:val="00865AF2"/>
    <w:rsid w:val="00867916"/>
    <w:rsid w:val="00895518"/>
    <w:rsid w:val="008F1F6A"/>
    <w:rsid w:val="009228BF"/>
    <w:rsid w:val="009B507F"/>
    <w:rsid w:val="009F1A86"/>
    <w:rsid w:val="009F67CC"/>
    <w:rsid w:val="00A23BDC"/>
    <w:rsid w:val="00A6222F"/>
    <w:rsid w:val="00A72D8E"/>
    <w:rsid w:val="00A862A3"/>
    <w:rsid w:val="00AF5023"/>
    <w:rsid w:val="00B6634F"/>
    <w:rsid w:val="00BD5284"/>
    <w:rsid w:val="00BE1235"/>
    <w:rsid w:val="00C250EA"/>
    <w:rsid w:val="00C71810"/>
    <w:rsid w:val="00C86160"/>
    <w:rsid w:val="00C92AE0"/>
    <w:rsid w:val="00CB0046"/>
    <w:rsid w:val="00CB506B"/>
    <w:rsid w:val="00CC2936"/>
    <w:rsid w:val="00D014E2"/>
    <w:rsid w:val="00D071D7"/>
    <w:rsid w:val="00D13C53"/>
    <w:rsid w:val="00D2510C"/>
    <w:rsid w:val="00D45F58"/>
    <w:rsid w:val="00D873CC"/>
    <w:rsid w:val="00DE2B8B"/>
    <w:rsid w:val="00E352D7"/>
    <w:rsid w:val="00E459A0"/>
    <w:rsid w:val="00EE5CE5"/>
    <w:rsid w:val="00FD2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0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576A0D"/>
  </w:style>
  <w:style w:type="paragraph" w:styleId="NormaleWeb">
    <w:name w:val="Normal (Web)"/>
    <w:basedOn w:val="Normale"/>
    <w:uiPriority w:val="99"/>
    <w:unhideWhenUsed/>
    <w:rsid w:val="00421DAC"/>
    <w:pPr>
      <w:spacing w:before="100" w:beforeAutospacing="1" w:after="100" w:afterAutospacing="1"/>
    </w:pPr>
  </w:style>
  <w:style w:type="character" w:styleId="Collegamentoipertestuale">
    <w:name w:val="Hyperlink"/>
    <w:basedOn w:val="Carpredefinitoparagrafo"/>
    <w:uiPriority w:val="99"/>
    <w:unhideWhenUsed/>
    <w:rsid w:val="00803359"/>
    <w:rPr>
      <w:color w:val="0000FF" w:themeColor="hyperlink"/>
      <w:u w:val="single"/>
    </w:rPr>
  </w:style>
  <w:style w:type="character" w:customStyle="1" w:styleId="Menzionenonrisolta1">
    <w:name w:val="Menzione non risolta1"/>
    <w:basedOn w:val="Carpredefinitoparagrafo"/>
    <w:uiPriority w:val="99"/>
    <w:semiHidden/>
    <w:unhideWhenUsed/>
    <w:rsid w:val="00803359"/>
    <w:rPr>
      <w:color w:val="605E5C"/>
      <w:shd w:val="clear" w:color="auto" w:fill="E1DFDD"/>
    </w:rPr>
  </w:style>
  <w:style w:type="character" w:styleId="Collegamentovisitato">
    <w:name w:val="FollowedHyperlink"/>
    <w:basedOn w:val="Carpredefinitoparagrafo"/>
    <w:uiPriority w:val="99"/>
    <w:semiHidden/>
    <w:unhideWhenUsed/>
    <w:rsid w:val="00C71810"/>
    <w:rPr>
      <w:color w:val="800080" w:themeColor="followedHyperlink"/>
      <w:u w:val="single"/>
    </w:rPr>
  </w:style>
  <w:style w:type="paragraph" w:styleId="Testofumetto">
    <w:name w:val="Balloon Text"/>
    <w:basedOn w:val="Normale"/>
    <w:link w:val="TestofumettoCarattere"/>
    <w:uiPriority w:val="99"/>
    <w:semiHidden/>
    <w:unhideWhenUsed/>
    <w:rsid w:val="00D13C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3C53"/>
    <w:rPr>
      <w:rFonts w:ascii="Segoe UI" w:eastAsia="Times New Roman" w:hAnsi="Segoe UI" w:cs="Segoe UI"/>
      <w:sz w:val="18"/>
      <w:szCs w:val="18"/>
      <w:lang w:eastAsia="it-IT"/>
    </w:rPr>
  </w:style>
  <w:style w:type="paragraph" w:styleId="Paragrafoelenco">
    <w:name w:val="List Paragraph"/>
    <w:basedOn w:val="Normale"/>
    <w:uiPriority w:val="34"/>
    <w:qFormat/>
    <w:rsid w:val="000B6AE4"/>
    <w:pPr>
      <w:ind w:left="720"/>
      <w:contextualSpacing/>
    </w:pPr>
  </w:style>
  <w:style w:type="paragraph" w:styleId="Intestazione">
    <w:name w:val="header"/>
    <w:basedOn w:val="Normale"/>
    <w:link w:val="IntestazioneCarattere"/>
    <w:uiPriority w:val="99"/>
    <w:unhideWhenUsed/>
    <w:rsid w:val="00AF5023"/>
    <w:pPr>
      <w:tabs>
        <w:tab w:val="center" w:pos="4819"/>
        <w:tab w:val="right" w:pos="9638"/>
      </w:tabs>
    </w:pPr>
  </w:style>
  <w:style w:type="character" w:customStyle="1" w:styleId="IntestazioneCarattere">
    <w:name w:val="Intestazione Carattere"/>
    <w:basedOn w:val="Carpredefinitoparagrafo"/>
    <w:link w:val="Intestazione"/>
    <w:uiPriority w:val="99"/>
    <w:rsid w:val="00AF502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5023"/>
    <w:pPr>
      <w:tabs>
        <w:tab w:val="center" w:pos="4819"/>
        <w:tab w:val="right" w:pos="9638"/>
      </w:tabs>
    </w:pPr>
  </w:style>
  <w:style w:type="character" w:customStyle="1" w:styleId="PidipaginaCarattere">
    <w:name w:val="Piè di pagina Carattere"/>
    <w:basedOn w:val="Carpredefinitoparagrafo"/>
    <w:link w:val="Pidipagina"/>
    <w:uiPriority w:val="99"/>
    <w:rsid w:val="00AF5023"/>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0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576A0D"/>
  </w:style>
  <w:style w:type="paragraph" w:styleId="NormaleWeb">
    <w:name w:val="Normal (Web)"/>
    <w:basedOn w:val="Normale"/>
    <w:uiPriority w:val="99"/>
    <w:unhideWhenUsed/>
    <w:rsid w:val="00421DAC"/>
    <w:pPr>
      <w:spacing w:before="100" w:beforeAutospacing="1" w:after="100" w:afterAutospacing="1"/>
    </w:pPr>
  </w:style>
  <w:style w:type="character" w:styleId="Collegamentoipertestuale">
    <w:name w:val="Hyperlink"/>
    <w:basedOn w:val="Carpredefinitoparagrafo"/>
    <w:uiPriority w:val="99"/>
    <w:unhideWhenUsed/>
    <w:rsid w:val="00803359"/>
    <w:rPr>
      <w:color w:val="0000FF" w:themeColor="hyperlink"/>
      <w:u w:val="single"/>
    </w:rPr>
  </w:style>
  <w:style w:type="character" w:customStyle="1" w:styleId="Menzionenonrisolta1">
    <w:name w:val="Menzione non risolta1"/>
    <w:basedOn w:val="Carpredefinitoparagrafo"/>
    <w:uiPriority w:val="99"/>
    <w:semiHidden/>
    <w:unhideWhenUsed/>
    <w:rsid w:val="00803359"/>
    <w:rPr>
      <w:color w:val="605E5C"/>
      <w:shd w:val="clear" w:color="auto" w:fill="E1DFDD"/>
    </w:rPr>
  </w:style>
  <w:style w:type="character" w:styleId="Collegamentovisitato">
    <w:name w:val="FollowedHyperlink"/>
    <w:basedOn w:val="Carpredefinitoparagrafo"/>
    <w:uiPriority w:val="99"/>
    <w:semiHidden/>
    <w:unhideWhenUsed/>
    <w:rsid w:val="00C71810"/>
    <w:rPr>
      <w:color w:val="800080" w:themeColor="followedHyperlink"/>
      <w:u w:val="single"/>
    </w:rPr>
  </w:style>
  <w:style w:type="paragraph" w:styleId="Testofumetto">
    <w:name w:val="Balloon Text"/>
    <w:basedOn w:val="Normale"/>
    <w:link w:val="TestofumettoCarattere"/>
    <w:uiPriority w:val="99"/>
    <w:semiHidden/>
    <w:unhideWhenUsed/>
    <w:rsid w:val="00D13C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3C53"/>
    <w:rPr>
      <w:rFonts w:ascii="Segoe UI" w:eastAsia="Times New Roman" w:hAnsi="Segoe UI" w:cs="Segoe UI"/>
      <w:sz w:val="18"/>
      <w:szCs w:val="18"/>
      <w:lang w:eastAsia="it-IT"/>
    </w:rPr>
  </w:style>
  <w:style w:type="paragraph" w:styleId="Paragrafoelenco">
    <w:name w:val="List Paragraph"/>
    <w:basedOn w:val="Normale"/>
    <w:uiPriority w:val="34"/>
    <w:qFormat/>
    <w:rsid w:val="000B6AE4"/>
    <w:pPr>
      <w:ind w:left="720"/>
      <w:contextualSpacing/>
    </w:pPr>
  </w:style>
  <w:style w:type="paragraph" w:styleId="Intestazione">
    <w:name w:val="header"/>
    <w:basedOn w:val="Normale"/>
    <w:link w:val="IntestazioneCarattere"/>
    <w:uiPriority w:val="99"/>
    <w:unhideWhenUsed/>
    <w:rsid w:val="00AF5023"/>
    <w:pPr>
      <w:tabs>
        <w:tab w:val="center" w:pos="4819"/>
        <w:tab w:val="right" w:pos="9638"/>
      </w:tabs>
    </w:pPr>
  </w:style>
  <w:style w:type="character" w:customStyle="1" w:styleId="IntestazioneCarattere">
    <w:name w:val="Intestazione Carattere"/>
    <w:basedOn w:val="Carpredefinitoparagrafo"/>
    <w:link w:val="Intestazione"/>
    <w:uiPriority w:val="99"/>
    <w:rsid w:val="00AF502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5023"/>
    <w:pPr>
      <w:tabs>
        <w:tab w:val="center" w:pos="4819"/>
        <w:tab w:val="right" w:pos="9638"/>
      </w:tabs>
    </w:pPr>
  </w:style>
  <w:style w:type="character" w:customStyle="1" w:styleId="PidipaginaCarattere">
    <w:name w:val="Piè di pagina Carattere"/>
    <w:basedOn w:val="Carpredefinitoparagrafo"/>
    <w:link w:val="Pidipagina"/>
    <w:uiPriority w:val="99"/>
    <w:rsid w:val="00AF502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476">
      <w:bodyDiv w:val="1"/>
      <w:marLeft w:val="0"/>
      <w:marRight w:val="0"/>
      <w:marTop w:val="0"/>
      <w:marBottom w:val="0"/>
      <w:divBdr>
        <w:top w:val="none" w:sz="0" w:space="0" w:color="auto"/>
        <w:left w:val="none" w:sz="0" w:space="0" w:color="auto"/>
        <w:bottom w:val="none" w:sz="0" w:space="0" w:color="auto"/>
        <w:right w:val="none" w:sz="0" w:space="0" w:color="auto"/>
      </w:divBdr>
    </w:div>
    <w:div w:id="1108738145">
      <w:bodyDiv w:val="1"/>
      <w:marLeft w:val="0"/>
      <w:marRight w:val="0"/>
      <w:marTop w:val="0"/>
      <w:marBottom w:val="0"/>
      <w:divBdr>
        <w:top w:val="none" w:sz="0" w:space="0" w:color="auto"/>
        <w:left w:val="none" w:sz="0" w:space="0" w:color="auto"/>
        <w:bottom w:val="none" w:sz="0" w:space="0" w:color="auto"/>
        <w:right w:val="none" w:sz="0" w:space="0" w:color="auto"/>
      </w:divBdr>
    </w:div>
    <w:div w:id="1359163708">
      <w:bodyDiv w:val="1"/>
      <w:marLeft w:val="0"/>
      <w:marRight w:val="0"/>
      <w:marTop w:val="0"/>
      <w:marBottom w:val="0"/>
      <w:divBdr>
        <w:top w:val="none" w:sz="0" w:space="0" w:color="auto"/>
        <w:left w:val="none" w:sz="0" w:space="0" w:color="auto"/>
        <w:bottom w:val="none" w:sz="0" w:space="0" w:color="auto"/>
        <w:right w:val="none" w:sz="0" w:space="0" w:color="auto"/>
      </w:divBdr>
    </w:div>
    <w:div w:id="1507482115">
      <w:bodyDiv w:val="1"/>
      <w:marLeft w:val="0"/>
      <w:marRight w:val="0"/>
      <w:marTop w:val="0"/>
      <w:marBottom w:val="0"/>
      <w:divBdr>
        <w:top w:val="none" w:sz="0" w:space="0" w:color="auto"/>
        <w:left w:val="none" w:sz="0" w:space="0" w:color="auto"/>
        <w:bottom w:val="none" w:sz="0" w:space="0" w:color="auto"/>
        <w:right w:val="none" w:sz="0" w:space="0" w:color="auto"/>
      </w:divBdr>
      <w:divsChild>
        <w:div w:id="1380401616">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2979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efirenze.mostra@fcrf.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advancingwomenartis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fondazionecrfirenze.it" TargetMode="External"/><Relationship Id="rId4" Type="http://schemas.openxmlformats.org/officeDocument/2006/relationships/settings" Target="settings.xml"/><Relationship Id="rId9" Type="http://schemas.openxmlformats.org/officeDocument/2006/relationships/hyperlink" Target="mailto:riccardo.galli@fcrf.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4</cp:revision>
  <cp:lastPrinted>2018-09-05T06:20:00Z</cp:lastPrinted>
  <dcterms:created xsi:type="dcterms:W3CDTF">2018-09-11T15:27:00Z</dcterms:created>
  <dcterms:modified xsi:type="dcterms:W3CDTF">2018-09-13T15:42:00Z</dcterms:modified>
</cp:coreProperties>
</file>